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4F7" w:rsidRDefault="001854F7" w:rsidP="000566AA">
      <w:pPr>
        <w:spacing w:line="360" w:lineRule="auto"/>
        <w:rPr>
          <w:rFonts w:ascii="Times New Roman" w:hAnsi="Times New Roman"/>
          <w:b/>
          <w:bCs/>
          <w:sz w:val="28"/>
          <w:szCs w:val="28"/>
        </w:rPr>
      </w:pPr>
    </w:p>
    <w:p w:rsidR="001854F7" w:rsidRDefault="001854F7" w:rsidP="00EA6970">
      <w:pPr>
        <w:spacing w:line="360" w:lineRule="auto"/>
        <w:ind w:firstLine="567"/>
        <w:jc w:val="center"/>
        <w:rPr>
          <w:rFonts w:ascii="Times New Roman" w:hAnsi="Times New Roman"/>
          <w:b/>
          <w:bCs/>
          <w:sz w:val="28"/>
          <w:szCs w:val="28"/>
        </w:rPr>
      </w:pPr>
      <w:bookmarkStart w:id="0" w:name="_GoBack"/>
      <w:bookmarkEnd w:id="0"/>
    </w:p>
    <w:p w:rsidR="001854F7" w:rsidRPr="000566AA" w:rsidRDefault="000566AA" w:rsidP="000566AA">
      <w:pPr>
        <w:pStyle w:val="a4"/>
        <w:jc w:val="center"/>
      </w:pPr>
      <w:r w:rsidRPr="000F46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61.75pt;height:272.15pt;visibility:visible;mso-wrap-style:square">
            <v:imagedata r:id="rId5" o:title="adaptatsiya-detej-v-dou_4"/>
          </v:shape>
        </w:pict>
      </w:r>
    </w:p>
    <w:p w:rsidR="001854F7" w:rsidRDefault="001854F7" w:rsidP="00EA6970">
      <w:pPr>
        <w:spacing w:line="360" w:lineRule="auto"/>
        <w:ind w:firstLine="567"/>
        <w:jc w:val="center"/>
        <w:rPr>
          <w:rFonts w:ascii="Times New Roman" w:hAnsi="Times New Roman"/>
          <w:b/>
          <w:bCs/>
          <w:sz w:val="28"/>
          <w:szCs w:val="28"/>
        </w:rPr>
      </w:pPr>
    </w:p>
    <w:p w:rsidR="001854F7" w:rsidRPr="00EF5180" w:rsidRDefault="001854F7" w:rsidP="00EA6970">
      <w:pPr>
        <w:spacing w:line="360" w:lineRule="auto"/>
        <w:ind w:firstLine="567"/>
        <w:jc w:val="center"/>
        <w:rPr>
          <w:rFonts w:ascii="Times New Roman" w:hAnsi="Times New Roman"/>
          <w:b/>
          <w:bCs/>
          <w:color w:val="0070C0"/>
          <w:sz w:val="36"/>
          <w:szCs w:val="36"/>
        </w:rPr>
      </w:pPr>
      <w:r w:rsidRPr="00EF5180">
        <w:rPr>
          <w:rFonts w:ascii="Times New Roman" w:hAnsi="Times New Roman"/>
          <w:b/>
          <w:bCs/>
          <w:color w:val="0070C0"/>
          <w:sz w:val="36"/>
          <w:szCs w:val="36"/>
        </w:rPr>
        <w:t>ПАМ</w:t>
      </w:r>
      <w:r w:rsidRPr="00EF5180">
        <w:rPr>
          <w:rFonts w:ascii="Times New Roman" w:hAnsi="Times New Roman"/>
          <w:b/>
          <w:bCs/>
          <w:color w:val="0070C0"/>
          <w:sz w:val="36"/>
          <w:szCs w:val="36"/>
          <w:lang w:val="en-US"/>
        </w:rPr>
        <w:t>’</w:t>
      </w:r>
      <w:r w:rsidRPr="00EF5180">
        <w:rPr>
          <w:rFonts w:ascii="Times New Roman" w:hAnsi="Times New Roman"/>
          <w:b/>
          <w:bCs/>
          <w:color w:val="0070C0"/>
          <w:sz w:val="36"/>
          <w:szCs w:val="36"/>
        </w:rPr>
        <w:t>ЯТКА ДЛЯ БАТЬКІВ</w:t>
      </w:r>
    </w:p>
    <w:p w:rsidR="001854F7" w:rsidRPr="00EF5180" w:rsidRDefault="001854F7" w:rsidP="00EA6970">
      <w:pPr>
        <w:spacing w:line="360" w:lineRule="auto"/>
        <w:ind w:firstLine="567"/>
        <w:jc w:val="center"/>
        <w:rPr>
          <w:rFonts w:ascii="Times New Roman" w:hAnsi="Times New Roman"/>
          <w:b/>
          <w:bCs/>
          <w:color w:val="0070C0"/>
          <w:sz w:val="36"/>
          <w:szCs w:val="36"/>
        </w:rPr>
      </w:pPr>
      <w:r w:rsidRPr="00EF5180">
        <w:rPr>
          <w:rFonts w:ascii="Times New Roman" w:hAnsi="Times New Roman"/>
          <w:b/>
          <w:bCs/>
          <w:color w:val="0070C0"/>
          <w:sz w:val="28"/>
          <w:szCs w:val="28"/>
        </w:rPr>
        <w:t>«Про </w:t>
      </w:r>
      <w:hyperlink r:id="rId6" w:tooltip="Permanent Link to Адаптація дитини до дитячого садочку" w:history="1">
        <w:r w:rsidRPr="00EF5180">
          <w:rPr>
            <w:rStyle w:val="a3"/>
            <w:rFonts w:ascii="Times New Roman" w:hAnsi="Times New Roman"/>
            <w:b/>
            <w:color w:val="0070C0"/>
            <w:sz w:val="28"/>
            <w:szCs w:val="28"/>
            <w:u w:val="none"/>
          </w:rPr>
          <w:t>адаптацію дитини до дитячого садочка</w:t>
        </w:r>
      </w:hyperlink>
      <w:r w:rsidRPr="00EF5180">
        <w:rPr>
          <w:rStyle w:val="a3"/>
          <w:rFonts w:ascii="Times New Roman" w:hAnsi="Times New Roman"/>
          <w:b/>
          <w:color w:val="0070C0"/>
          <w:sz w:val="28"/>
          <w:szCs w:val="28"/>
          <w:u w:val="none"/>
        </w:rPr>
        <w:t>»</w:t>
      </w:r>
    </w:p>
    <w:p w:rsidR="00EF5180" w:rsidRDefault="00EF5180" w:rsidP="001854F7">
      <w:pPr>
        <w:spacing w:line="360" w:lineRule="auto"/>
        <w:rPr>
          <w:rFonts w:ascii="Times New Roman" w:hAnsi="Times New Roman"/>
          <w:b/>
          <w:bCs/>
          <w:color w:val="0070C0"/>
          <w:sz w:val="36"/>
          <w:szCs w:val="36"/>
        </w:rPr>
      </w:pPr>
    </w:p>
    <w:p w:rsidR="00EF5180" w:rsidRPr="00EF5180" w:rsidRDefault="00EF5180" w:rsidP="001854F7">
      <w:pPr>
        <w:spacing w:line="360" w:lineRule="auto"/>
        <w:rPr>
          <w:rFonts w:ascii="Times New Roman" w:hAnsi="Times New Roman"/>
          <w:b/>
          <w:bCs/>
          <w:color w:val="0070C0"/>
          <w:sz w:val="36"/>
          <w:szCs w:val="36"/>
        </w:rPr>
      </w:pPr>
    </w:p>
    <w:p w:rsidR="001854F7" w:rsidRPr="00EF5180" w:rsidRDefault="001854F7" w:rsidP="00EA6970">
      <w:pPr>
        <w:spacing w:line="360" w:lineRule="auto"/>
        <w:ind w:firstLine="567"/>
        <w:jc w:val="center"/>
        <w:rPr>
          <w:rFonts w:ascii="Times New Roman" w:hAnsi="Times New Roman"/>
          <w:b/>
          <w:bCs/>
          <w:color w:val="0070C0"/>
          <w:sz w:val="36"/>
          <w:szCs w:val="36"/>
        </w:rPr>
      </w:pPr>
    </w:p>
    <w:p w:rsidR="001854F7" w:rsidRPr="00EF5180" w:rsidRDefault="001854F7" w:rsidP="001854F7">
      <w:pPr>
        <w:spacing w:after="0" w:line="360" w:lineRule="auto"/>
        <w:ind w:firstLine="567"/>
        <w:jc w:val="right"/>
        <w:rPr>
          <w:rFonts w:ascii="Times New Roman" w:hAnsi="Times New Roman"/>
          <w:b/>
          <w:bCs/>
          <w:color w:val="0070C0"/>
          <w:sz w:val="24"/>
          <w:szCs w:val="24"/>
        </w:rPr>
      </w:pPr>
      <w:r w:rsidRPr="00EF5180">
        <w:rPr>
          <w:rFonts w:ascii="Times New Roman" w:hAnsi="Times New Roman"/>
          <w:b/>
          <w:bCs/>
          <w:color w:val="0070C0"/>
          <w:sz w:val="24"/>
          <w:szCs w:val="24"/>
        </w:rPr>
        <w:t>Практичний психолог</w:t>
      </w:r>
    </w:p>
    <w:p w:rsidR="00EF5180" w:rsidRPr="00EF5180" w:rsidRDefault="00EF5180" w:rsidP="001854F7">
      <w:pPr>
        <w:spacing w:after="0" w:line="360" w:lineRule="auto"/>
        <w:ind w:firstLine="567"/>
        <w:jc w:val="right"/>
        <w:rPr>
          <w:rFonts w:ascii="Times New Roman" w:hAnsi="Times New Roman"/>
          <w:b/>
          <w:bCs/>
          <w:color w:val="0070C0"/>
          <w:sz w:val="24"/>
          <w:szCs w:val="24"/>
        </w:rPr>
      </w:pPr>
      <w:r w:rsidRPr="00EF5180">
        <w:rPr>
          <w:rFonts w:ascii="Times New Roman" w:hAnsi="Times New Roman"/>
          <w:b/>
          <w:bCs/>
          <w:color w:val="0070C0"/>
          <w:sz w:val="24"/>
          <w:szCs w:val="24"/>
        </w:rPr>
        <w:t>ЗДО «Дзвіночок»</w:t>
      </w:r>
    </w:p>
    <w:p w:rsidR="001854F7" w:rsidRPr="00EF5180" w:rsidRDefault="001854F7" w:rsidP="001854F7">
      <w:pPr>
        <w:spacing w:after="0" w:line="360" w:lineRule="auto"/>
        <w:ind w:firstLine="567"/>
        <w:jc w:val="right"/>
        <w:rPr>
          <w:rFonts w:ascii="Times New Roman" w:hAnsi="Times New Roman"/>
          <w:b/>
          <w:bCs/>
          <w:color w:val="0070C0"/>
          <w:sz w:val="36"/>
          <w:szCs w:val="36"/>
        </w:rPr>
      </w:pPr>
      <w:r w:rsidRPr="00EF5180">
        <w:rPr>
          <w:rFonts w:ascii="Times New Roman" w:hAnsi="Times New Roman"/>
          <w:b/>
          <w:bCs/>
          <w:color w:val="0070C0"/>
          <w:sz w:val="24"/>
          <w:szCs w:val="24"/>
        </w:rPr>
        <w:t xml:space="preserve"> Деркач Л.Л.</w:t>
      </w:r>
    </w:p>
    <w:p w:rsidR="001854F7" w:rsidRDefault="001854F7" w:rsidP="001854F7">
      <w:pPr>
        <w:spacing w:line="360" w:lineRule="auto"/>
        <w:rPr>
          <w:rFonts w:ascii="Times New Roman" w:hAnsi="Times New Roman"/>
          <w:b/>
          <w:bCs/>
          <w:sz w:val="28"/>
          <w:szCs w:val="28"/>
        </w:rPr>
      </w:pPr>
    </w:p>
    <w:p w:rsidR="000566AA" w:rsidRDefault="000566AA" w:rsidP="001854F7">
      <w:pPr>
        <w:spacing w:line="360" w:lineRule="auto"/>
        <w:rPr>
          <w:rFonts w:ascii="Times New Roman" w:hAnsi="Times New Roman"/>
          <w:b/>
          <w:bCs/>
          <w:sz w:val="28"/>
          <w:szCs w:val="28"/>
        </w:rPr>
      </w:pPr>
    </w:p>
    <w:p w:rsidR="00F72B37" w:rsidRDefault="00F72B37" w:rsidP="00F72B37">
      <w:pPr>
        <w:spacing w:line="360" w:lineRule="auto"/>
        <w:rPr>
          <w:rFonts w:ascii="Times New Roman" w:hAnsi="Times New Roman"/>
          <w:b/>
          <w:bCs/>
          <w:sz w:val="28"/>
          <w:szCs w:val="28"/>
        </w:rPr>
      </w:pPr>
    </w:p>
    <w:p w:rsidR="00AD54D8" w:rsidRPr="00EA6970" w:rsidRDefault="00AD54D8" w:rsidP="00F72B37">
      <w:pPr>
        <w:spacing w:line="360" w:lineRule="auto"/>
        <w:jc w:val="center"/>
        <w:rPr>
          <w:rFonts w:ascii="Times New Roman" w:hAnsi="Times New Roman"/>
          <w:b/>
          <w:sz w:val="28"/>
          <w:szCs w:val="28"/>
        </w:rPr>
      </w:pPr>
      <w:r w:rsidRPr="00EA6970">
        <w:rPr>
          <w:rFonts w:ascii="Times New Roman" w:hAnsi="Times New Roman"/>
          <w:b/>
          <w:bCs/>
          <w:sz w:val="28"/>
          <w:szCs w:val="28"/>
        </w:rPr>
        <w:lastRenderedPageBreak/>
        <w:t>Батькам про </w:t>
      </w:r>
      <w:hyperlink r:id="rId7" w:tooltip="Permanent Link to Адаптація дитини до дитячого садочку" w:history="1">
        <w:r w:rsidRPr="00EA6970">
          <w:rPr>
            <w:rStyle w:val="a3"/>
            <w:rFonts w:ascii="Times New Roman" w:hAnsi="Times New Roman"/>
            <w:b/>
            <w:color w:val="auto"/>
            <w:sz w:val="28"/>
            <w:szCs w:val="28"/>
            <w:u w:val="none"/>
          </w:rPr>
          <w:t>адаптацію дитини до дитячого садочка</w:t>
        </w:r>
      </w:hyperlink>
      <w:r>
        <w:rPr>
          <w:rStyle w:val="a3"/>
          <w:rFonts w:ascii="Times New Roman" w:hAnsi="Times New Roman"/>
          <w:b/>
          <w:color w:val="auto"/>
          <w:sz w:val="28"/>
          <w:szCs w:val="28"/>
          <w:u w:val="none"/>
        </w:rPr>
        <w:t>.</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iCs/>
          <w:sz w:val="28"/>
          <w:szCs w:val="28"/>
        </w:rPr>
        <w:t>Найлегше адаптація протікає у тих дітей, батьки яких заздалегідь готувалися до дитячого садка. Можна почати підготовку з читання казок про дитячий садочок, розігрування історій про садок. Можна грати ”у садочок” з іграшками. Період адаптації в середньому займає півроку, саме тому батькам слід запастися терпінням і з розумінням відноситися до сліз і капризів дитини в перші місяці відвідин дитсадка.</w:t>
      </w:r>
      <w:r w:rsidRPr="00EA6970">
        <w:rPr>
          <w:rFonts w:ascii="Times New Roman" w:hAnsi="Times New Roman"/>
          <w:bCs/>
          <w:sz w:val="28"/>
          <w:szCs w:val="28"/>
        </w:rPr>
        <w:t> </w:t>
      </w:r>
    </w:p>
    <w:p w:rsidR="00AD54D8" w:rsidRPr="00EA6970" w:rsidRDefault="00AD54D8" w:rsidP="00EA6970">
      <w:pPr>
        <w:spacing w:line="360" w:lineRule="auto"/>
        <w:ind w:firstLine="567"/>
        <w:rPr>
          <w:rFonts w:ascii="Times New Roman" w:hAnsi="Times New Roman"/>
          <w:bCs/>
          <w:sz w:val="28"/>
          <w:szCs w:val="28"/>
        </w:rPr>
      </w:pPr>
      <w:r w:rsidRPr="00EA6970">
        <w:rPr>
          <w:rFonts w:ascii="Times New Roman" w:hAnsi="Times New Roman"/>
          <w:bCs/>
          <w:sz w:val="28"/>
          <w:szCs w:val="28"/>
        </w:rPr>
        <w:t>Для того, щоб</w:t>
      </w:r>
      <w:r>
        <w:rPr>
          <w:rFonts w:ascii="Times New Roman" w:hAnsi="Times New Roman"/>
          <w:bCs/>
          <w:sz w:val="28"/>
          <w:szCs w:val="28"/>
        </w:rPr>
        <w:t xml:space="preserve"> період адаптації дитини пройшла</w:t>
      </w:r>
      <w:r w:rsidRPr="00EA6970">
        <w:rPr>
          <w:rFonts w:ascii="Times New Roman" w:hAnsi="Times New Roman"/>
          <w:bCs/>
          <w:sz w:val="28"/>
          <w:szCs w:val="28"/>
        </w:rPr>
        <w:t xml:space="preserve"> безболісно</w:t>
      </w:r>
      <w:r>
        <w:rPr>
          <w:rFonts w:ascii="Times New Roman" w:hAnsi="Times New Roman"/>
          <w:bCs/>
          <w:sz w:val="28"/>
          <w:szCs w:val="28"/>
        </w:rPr>
        <w:t xml:space="preserve"> </w:t>
      </w:r>
      <w:r w:rsidRPr="00EA6970">
        <w:rPr>
          <w:rFonts w:ascii="Times New Roman" w:hAnsi="Times New Roman"/>
          <w:bCs/>
          <w:sz w:val="28"/>
          <w:szCs w:val="28"/>
        </w:rPr>
        <w:t>рекомендується:</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w:t>
      </w:r>
      <w:r w:rsidRPr="00EA6970">
        <w:rPr>
          <w:rFonts w:ascii="Times New Roman" w:hAnsi="Times New Roman"/>
          <w:bCs/>
          <w:sz w:val="28"/>
          <w:szCs w:val="28"/>
        </w:rPr>
        <w:t>Спочатку пояснити</w:t>
      </w:r>
      <w:r>
        <w:rPr>
          <w:rFonts w:ascii="Times New Roman" w:hAnsi="Times New Roman"/>
          <w:bCs/>
          <w:sz w:val="28"/>
          <w:szCs w:val="28"/>
        </w:rPr>
        <w:t xml:space="preserve"> </w:t>
      </w:r>
      <w:r w:rsidRPr="00EA6970">
        <w:rPr>
          <w:rFonts w:ascii="Times New Roman" w:hAnsi="Times New Roman"/>
          <w:bCs/>
          <w:sz w:val="28"/>
          <w:szCs w:val="28"/>
        </w:rPr>
        <w:t>малюкові, що</w:t>
      </w:r>
      <w:r>
        <w:rPr>
          <w:rFonts w:ascii="Times New Roman" w:hAnsi="Times New Roman"/>
          <w:bCs/>
          <w:sz w:val="28"/>
          <w:szCs w:val="28"/>
        </w:rPr>
        <w:t xml:space="preserve"> </w:t>
      </w:r>
      <w:r w:rsidRPr="00EA6970">
        <w:rPr>
          <w:rFonts w:ascii="Times New Roman" w:hAnsi="Times New Roman"/>
          <w:bCs/>
          <w:sz w:val="28"/>
          <w:szCs w:val="28"/>
        </w:rPr>
        <w:t>таке дитячий садок і навіщо</w:t>
      </w:r>
      <w:r>
        <w:rPr>
          <w:rFonts w:ascii="Times New Roman" w:hAnsi="Times New Roman"/>
          <w:bCs/>
          <w:sz w:val="28"/>
          <w:szCs w:val="28"/>
        </w:rPr>
        <w:t xml:space="preserve"> </w:t>
      </w:r>
      <w:r w:rsidRPr="00EA6970">
        <w:rPr>
          <w:rFonts w:ascii="Times New Roman" w:hAnsi="Times New Roman"/>
          <w:bCs/>
          <w:sz w:val="28"/>
          <w:szCs w:val="28"/>
        </w:rPr>
        <w:t>туди</w:t>
      </w:r>
      <w:r>
        <w:rPr>
          <w:rFonts w:ascii="Times New Roman" w:hAnsi="Times New Roman"/>
          <w:bCs/>
          <w:sz w:val="28"/>
          <w:szCs w:val="28"/>
        </w:rPr>
        <w:t xml:space="preserve"> </w:t>
      </w:r>
      <w:r w:rsidRPr="00EA6970">
        <w:rPr>
          <w:rFonts w:ascii="Times New Roman" w:hAnsi="Times New Roman"/>
          <w:bCs/>
          <w:sz w:val="28"/>
          <w:szCs w:val="28"/>
        </w:rPr>
        <w:t>ходять</w:t>
      </w:r>
      <w:r>
        <w:rPr>
          <w:rFonts w:ascii="Times New Roman" w:hAnsi="Times New Roman"/>
          <w:bCs/>
          <w:sz w:val="28"/>
          <w:szCs w:val="28"/>
        </w:rPr>
        <w:t xml:space="preserve"> </w:t>
      </w:r>
      <w:r w:rsidRPr="00EA6970">
        <w:rPr>
          <w:rFonts w:ascii="Times New Roman" w:hAnsi="Times New Roman"/>
          <w:bCs/>
          <w:sz w:val="28"/>
          <w:szCs w:val="28"/>
        </w:rPr>
        <w:t>діти. Простими словами створіть</w:t>
      </w:r>
      <w:r>
        <w:rPr>
          <w:rFonts w:ascii="Times New Roman" w:hAnsi="Times New Roman"/>
          <w:bCs/>
          <w:sz w:val="28"/>
          <w:szCs w:val="28"/>
        </w:rPr>
        <w:t xml:space="preserve"> </w:t>
      </w:r>
      <w:r w:rsidRPr="00EA6970">
        <w:rPr>
          <w:rFonts w:ascii="Times New Roman" w:hAnsi="Times New Roman"/>
          <w:bCs/>
          <w:sz w:val="28"/>
          <w:szCs w:val="28"/>
        </w:rPr>
        <w:t>позитивний образ садка (наприклад, в дитячий садок приходять</w:t>
      </w:r>
      <w:r>
        <w:rPr>
          <w:rFonts w:ascii="Times New Roman" w:hAnsi="Times New Roman"/>
          <w:bCs/>
          <w:sz w:val="28"/>
          <w:szCs w:val="28"/>
        </w:rPr>
        <w:t xml:space="preserve"> </w:t>
      </w:r>
      <w:r w:rsidRPr="00EA6970">
        <w:rPr>
          <w:rFonts w:ascii="Times New Roman" w:hAnsi="Times New Roman"/>
          <w:bCs/>
          <w:sz w:val="28"/>
          <w:szCs w:val="28"/>
        </w:rPr>
        <w:t xml:space="preserve">такі ж, як і ти, дітки, вони там разом </w:t>
      </w:r>
      <w:proofErr w:type="spellStart"/>
      <w:r w:rsidRPr="00EA6970">
        <w:rPr>
          <w:rFonts w:ascii="Times New Roman" w:hAnsi="Times New Roman"/>
          <w:bCs/>
          <w:sz w:val="28"/>
          <w:szCs w:val="28"/>
        </w:rPr>
        <w:t>вчаться</w:t>
      </w:r>
      <w:proofErr w:type="spellEnd"/>
      <w:r w:rsidRPr="00EA6970">
        <w:rPr>
          <w:rFonts w:ascii="Times New Roman" w:hAnsi="Times New Roman"/>
          <w:bCs/>
          <w:sz w:val="28"/>
          <w:szCs w:val="28"/>
        </w:rPr>
        <w:t>, грають, їдять, в дитячому</w:t>
      </w:r>
      <w:r>
        <w:rPr>
          <w:rFonts w:ascii="Times New Roman" w:hAnsi="Times New Roman"/>
          <w:bCs/>
          <w:sz w:val="28"/>
          <w:szCs w:val="28"/>
        </w:rPr>
        <w:t xml:space="preserve"> </w:t>
      </w:r>
      <w:r w:rsidRPr="00EA6970">
        <w:rPr>
          <w:rFonts w:ascii="Times New Roman" w:hAnsi="Times New Roman"/>
          <w:bCs/>
          <w:sz w:val="28"/>
          <w:szCs w:val="28"/>
        </w:rPr>
        <w:t>садку</w:t>
      </w:r>
      <w:r>
        <w:rPr>
          <w:rFonts w:ascii="Times New Roman" w:hAnsi="Times New Roman"/>
          <w:bCs/>
          <w:sz w:val="28"/>
          <w:szCs w:val="28"/>
        </w:rPr>
        <w:t xml:space="preserve"> </w:t>
      </w:r>
      <w:r w:rsidRPr="00EA6970">
        <w:rPr>
          <w:rFonts w:ascii="Times New Roman" w:hAnsi="Times New Roman"/>
          <w:bCs/>
          <w:sz w:val="28"/>
          <w:szCs w:val="28"/>
        </w:rPr>
        <w:t>багато</w:t>
      </w:r>
      <w:r>
        <w:rPr>
          <w:rFonts w:ascii="Times New Roman" w:hAnsi="Times New Roman"/>
          <w:bCs/>
          <w:sz w:val="28"/>
          <w:szCs w:val="28"/>
        </w:rPr>
        <w:t xml:space="preserve"> </w:t>
      </w:r>
      <w:r w:rsidRPr="00EA6970">
        <w:rPr>
          <w:rFonts w:ascii="Times New Roman" w:hAnsi="Times New Roman"/>
          <w:bCs/>
          <w:sz w:val="28"/>
          <w:szCs w:val="28"/>
        </w:rPr>
        <w:t>різних</w:t>
      </w:r>
      <w:r>
        <w:rPr>
          <w:rFonts w:ascii="Times New Roman" w:hAnsi="Times New Roman"/>
          <w:bCs/>
          <w:sz w:val="28"/>
          <w:szCs w:val="28"/>
        </w:rPr>
        <w:t xml:space="preserve"> </w:t>
      </w:r>
      <w:r w:rsidRPr="00EA6970">
        <w:rPr>
          <w:rFonts w:ascii="Times New Roman" w:hAnsi="Times New Roman"/>
          <w:bCs/>
          <w:sz w:val="28"/>
          <w:szCs w:val="28"/>
        </w:rPr>
        <w:t>іграшок і добрі</w:t>
      </w:r>
      <w:r>
        <w:rPr>
          <w:rFonts w:ascii="Times New Roman" w:hAnsi="Times New Roman"/>
          <w:bCs/>
          <w:sz w:val="28"/>
          <w:szCs w:val="28"/>
        </w:rPr>
        <w:t xml:space="preserve"> </w:t>
      </w:r>
      <w:r w:rsidRPr="00EA6970">
        <w:rPr>
          <w:rFonts w:ascii="Times New Roman" w:hAnsi="Times New Roman"/>
          <w:bCs/>
          <w:sz w:val="28"/>
          <w:szCs w:val="28"/>
        </w:rPr>
        <w:t>вихователі). Скажіть</w:t>
      </w:r>
      <w:r>
        <w:rPr>
          <w:rFonts w:ascii="Times New Roman" w:hAnsi="Times New Roman"/>
          <w:bCs/>
          <w:sz w:val="28"/>
          <w:szCs w:val="28"/>
        </w:rPr>
        <w:t xml:space="preserve"> </w:t>
      </w:r>
      <w:r w:rsidRPr="00EA6970">
        <w:rPr>
          <w:rFonts w:ascii="Times New Roman" w:hAnsi="Times New Roman"/>
          <w:bCs/>
          <w:sz w:val="28"/>
          <w:szCs w:val="28"/>
        </w:rPr>
        <w:t>малюкові, що</w:t>
      </w:r>
      <w:r>
        <w:rPr>
          <w:rFonts w:ascii="Times New Roman" w:hAnsi="Times New Roman"/>
          <w:bCs/>
          <w:sz w:val="28"/>
          <w:szCs w:val="28"/>
        </w:rPr>
        <w:t xml:space="preserve"> </w:t>
      </w:r>
      <w:r w:rsidRPr="00EA6970">
        <w:rPr>
          <w:rFonts w:ascii="Times New Roman" w:hAnsi="Times New Roman"/>
          <w:bCs/>
          <w:sz w:val="28"/>
          <w:szCs w:val="28"/>
        </w:rPr>
        <w:t>ви</w:t>
      </w:r>
      <w:r>
        <w:rPr>
          <w:rFonts w:ascii="Times New Roman" w:hAnsi="Times New Roman"/>
          <w:bCs/>
          <w:sz w:val="28"/>
          <w:szCs w:val="28"/>
        </w:rPr>
        <w:t xml:space="preserve"> </w:t>
      </w:r>
      <w:r w:rsidRPr="00EA6970">
        <w:rPr>
          <w:rFonts w:ascii="Times New Roman" w:hAnsi="Times New Roman"/>
          <w:bCs/>
          <w:sz w:val="28"/>
          <w:szCs w:val="28"/>
        </w:rPr>
        <w:t>гордитеся ним – адже</w:t>
      </w:r>
      <w:r>
        <w:rPr>
          <w:rFonts w:ascii="Times New Roman" w:hAnsi="Times New Roman"/>
          <w:bCs/>
          <w:sz w:val="28"/>
          <w:szCs w:val="28"/>
        </w:rPr>
        <w:t xml:space="preserve"> </w:t>
      </w:r>
      <w:r w:rsidRPr="00EA6970">
        <w:rPr>
          <w:rFonts w:ascii="Times New Roman" w:hAnsi="Times New Roman"/>
          <w:bCs/>
          <w:sz w:val="28"/>
          <w:szCs w:val="28"/>
        </w:rPr>
        <w:t>він</w:t>
      </w:r>
      <w:r>
        <w:rPr>
          <w:rFonts w:ascii="Times New Roman" w:hAnsi="Times New Roman"/>
          <w:bCs/>
          <w:sz w:val="28"/>
          <w:szCs w:val="28"/>
        </w:rPr>
        <w:t xml:space="preserve"> </w:t>
      </w:r>
      <w:r w:rsidRPr="00EA6970">
        <w:rPr>
          <w:rFonts w:ascii="Times New Roman" w:hAnsi="Times New Roman"/>
          <w:bCs/>
          <w:sz w:val="28"/>
          <w:szCs w:val="28"/>
        </w:rPr>
        <w:t>вже</w:t>
      </w:r>
      <w:r>
        <w:rPr>
          <w:rFonts w:ascii="Times New Roman" w:hAnsi="Times New Roman"/>
          <w:bCs/>
          <w:sz w:val="28"/>
          <w:szCs w:val="28"/>
        </w:rPr>
        <w:t xml:space="preserve"> </w:t>
      </w:r>
      <w:r w:rsidRPr="00EA6970">
        <w:rPr>
          <w:rFonts w:ascii="Times New Roman" w:hAnsi="Times New Roman"/>
          <w:bCs/>
          <w:sz w:val="28"/>
          <w:szCs w:val="28"/>
        </w:rPr>
        <w:t>дорослий, що</w:t>
      </w:r>
      <w:r>
        <w:rPr>
          <w:rFonts w:ascii="Times New Roman" w:hAnsi="Times New Roman"/>
          <w:bCs/>
          <w:sz w:val="28"/>
          <w:szCs w:val="28"/>
        </w:rPr>
        <w:t xml:space="preserve"> </w:t>
      </w:r>
      <w:r w:rsidRPr="00EA6970">
        <w:rPr>
          <w:rFonts w:ascii="Times New Roman" w:hAnsi="Times New Roman"/>
          <w:bCs/>
          <w:sz w:val="28"/>
          <w:szCs w:val="28"/>
        </w:rPr>
        <w:t>може сам ходити в садок. Але і не роздувайте з цієї</w:t>
      </w:r>
      <w:r>
        <w:rPr>
          <w:rFonts w:ascii="Times New Roman" w:hAnsi="Times New Roman"/>
          <w:bCs/>
          <w:sz w:val="28"/>
          <w:szCs w:val="28"/>
        </w:rPr>
        <w:t xml:space="preserve"> </w:t>
      </w:r>
      <w:r w:rsidRPr="00EA6970">
        <w:rPr>
          <w:rFonts w:ascii="Times New Roman" w:hAnsi="Times New Roman"/>
          <w:bCs/>
          <w:sz w:val="28"/>
          <w:szCs w:val="28"/>
        </w:rPr>
        <w:t>події проблему, не говоріть про майбутню</w:t>
      </w:r>
      <w:r>
        <w:rPr>
          <w:rFonts w:ascii="Times New Roman" w:hAnsi="Times New Roman"/>
          <w:bCs/>
          <w:sz w:val="28"/>
          <w:szCs w:val="28"/>
        </w:rPr>
        <w:t xml:space="preserve"> </w:t>
      </w:r>
      <w:r w:rsidRPr="00EA6970">
        <w:rPr>
          <w:rFonts w:ascii="Times New Roman" w:hAnsi="Times New Roman"/>
          <w:bCs/>
          <w:sz w:val="28"/>
          <w:szCs w:val="28"/>
        </w:rPr>
        <w:t>зміну в його</w:t>
      </w:r>
      <w:r>
        <w:rPr>
          <w:rFonts w:ascii="Times New Roman" w:hAnsi="Times New Roman"/>
          <w:bCs/>
          <w:sz w:val="28"/>
          <w:szCs w:val="28"/>
        </w:rPr>
        <w:t xml:space="preserve"> </w:t>
      </w:r>
      <w:r w:rsidRPr="00EA6970">
        <w:rPr>
          <w:rFonts w:ascii="Times New Roman" w:hAnsi="Times New Roman"/>
          <w:bCs/>
          <w:sz w:val="28"/>
          <w:szCs w:val="28"/>
        </w:rPr>
        <w:t>житті</w:t>
      </w:r>
      <w:r>
        <w:rPr>
          <w:rFonts w:ascii="Times New Roman" w:hAnsi="Times New Roman"/>
          <w:bCs/>
          <w:sz w:val="28"/>
          <w:szCs w:val="28"/>
        </w:rPr>
        <w:t xml:space="preserve"> </w:t>
      </w:r>
      <w:r w:rsidRPr="00EA6970">
        <w:rPr>
          <w:rFonts w:ascii="Times New Roman" w:hAnsi="Times New Roman"/>
          <w:bCs/>
          <w:sz w:val="28"/>
          <w:szCs w:val="28"/>
        </w:rPr>
        <w:t>щодня.</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2.</w:t>
      </w:r>
      <w:r w:rsidRPr="00EA6970">
        <w:rPr>
          <w:rFonts w:ascii="Times New Roman" w:hAnsi="Times New Roman"/>
          <w:bCs/>
          <w:sz w:val="28"/>
          <w:szCs w:val="28"/>
        </w:rPr>
        <w:t xml:space="preserve">Заочно </w:t>
      </w:r>
      <w:proofErr w:type="spellStart"/>
      <w:r w:rsidRPr="00EA6970">
        <w:rPr>
          <w:rFonts w:ascii="Times New Roman" w:hAnsi="Times New Roman"/>
          <w:bCs/>
          <w:sz w:val="28"/>
          <w:szCs w:val="28"/>
        </w:rPr>
        <w:t>познайомте</w:t>
      </w:r>
      <w:proofErr w:type="spellEnd"/>
      <w:r w:rsidRPr="00EA6970">
        <w:rPr>
          <w:rFonts w:ascii="Times New Roman" w:hAnsi="Times New Roman"/>
          <w:bCs/>
          <w:sz w:val="28"/>
          <w:szCs w:val="28"/>
        </w:rPr>
        <w:t xml:space="preserve"> дитину з дитячим садочком під час однієї з прогулянок. Заздалегідь</w:t>
      </w:r>
      <w:r>
        <w:rPr>
          <w:rFonts w:ascii="Times New Roman" w:hAnsi="Times New Roman"/>
          <w:bCs/>
          <w:sz w:val="28"/>
          <w:szCs w:val="28"/>
        </w:rPr>
        <w:t xml:space="preserve"> </w:t>
      </w:r>
      <w:proofErr w:type="spellStart"/>
      <w:r w:rsidRPr="00EA6970">
        <w:rPr>
          <w:rFonts w:ascii="Times New Roman" w:hAnsi="Times New Roman"/>
          <w:bCs/>
          <w:sz w:val="28"/>
          <w:szCs w:val="28"/>
        </w:rPr>
        <w:t>познайомте</w:t>
      </w:r>
      <w:proofErr w:type="spellEnd"/>
      <w:r>
        <w:rPr>
          <w:rFonts w:ascii="Times New Roman" w:hAnsi="Times New Roman"/>
          <w:bCs/>
          <w:sz w:val="28"/>
          <w:szCs w:val="28"/>
        </w:rPr>
        <w:t xml:space="preserve"> </w:t>
      </w:r>
      <w:r w:rsidRPr="00EA6970">
        <w:rPr>
          <w:rFonts w:ascii="Times New Roman" w:hAnsi="Times New Roman"/>
          <w:bCs/>
          <w:sz w:val="28"/>
          <w:szCs w:val="28"/>
        </w:rPr>
        <w:t>малюка з майбутніми</w:t>
      </w:r>
      <w:r>
        <w:rPr>
          <w:rFonts w:ascii="Times New Roman" w:hAnsi="Times New Roman"/>
          <w:bCs/>
          <w:sz w:val="28"/>
          <w:szCs w:val="28"/>
        </w:rPr>
        <w:t xml:space="preserve"> </w:t>
      </w:r>
      <w:r w:rsidRPr="00EA6970">
        <w:rPr>
          <w:rFonts w:ascii="Times New Roman" w:hAnsi="Times New Roman"/>
          <w:bCs/>
          <w:sz w:val="28"/>
          <w:szCs w:val="28"/>
        </w:rPr>
        <w:t>вихователями</w:t>
      </w:r>
      <w:r>
        <w:rPr>
          <w:rFonts w:ascii="Times New Roman" w:hAnsi="Times New Roman"/>
          <w:bCs/>
          <w:sz w:val="28"/>
          <w:szCs w:val="28"/>
        </w:rPr>
        <w:t xml:space="preserve"> </w:t>
      </w:r>
      <w:r w:rsidRPr="00EA6970">
        <w:rPr>
          <w:rFonts w:ascii="Times New Roman" w:hAnsi="Times New Roman"/>
          <w:bCs/>
          <w:sz w:val="28"/>
          <w:szCs w:val="28"/>
        </w:rPr>
        <w:t>групи.</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3.</w:t>
      </w:r>
      <w:r w:rsidRPr="00EA6970">
        <w:rPr>
          <w:rFonts w:ascii="Times New Roman" w:hAnsi="Times New Roman"/>
          <w:bCs/>
          <w:sz w:val="28"/>
          <w:szCs w:val="28"/>
        </w:rPr>
        <w:t>Готуйте дитину до спілкування з іншими дітьми і дорослими, відвідуючи з нею дитячі майданчики і парки. Не пропускайте дитячих свят, днів</w:t>
      </w:r>
      <w:r>
        <w:rPr>
          <w:rFonts w:ascii="Times New Roman" w:hAnsi="Times New Roman"/>
          <w:bCs/>
          <w:sz w:val="28"/>
          <w:szCs w:val="28"/>
        </w:rPr>
        <w:t xml:space="preserve"> </w:t>
      </w:r>
      <w:r w:rsidRPr="00EA6970">
        <w:rPr>
          <w:rFonts w:ascii="Times New Roman" w:hAnsi="Times New Roman"/>
          <w:bCs/>
          <w:sz w:val="28"/>
          <w:szCs w:val="28"/>
        </w:rPr>
        <w:t>народжень друзів. Спостерігайте за поведінкою</w:t>
      </w:r>
      <w:r>
        <w:rPr>
          <w:rFonts w:ascii="Times New Roman" w:hAnsi="Times New Roman"/>
          <w:bCs/>
          <w:sz w:val="28"/>
          <w:szCs w:val="28"/>
        </w:rPr>
        <w:t xml:space="preserve"> </w:t>
      </w:r>
      <w:r w:rsidRPr="00EA6970">
        <w:rPr>
          <w:rFonts w:ascii="Times New Roman" w:hAnsi="Times New Roman"/>
          <w:bCs/>
          <w:sz w:val="28"/>
          <w:szCs w:val="28"/>
        </w:rPr>
        <w:t>дитини: соромиться, конфліктує,</w:t>
      </w:r>
      <w:r>
        <w:rPr>
          <w:rFonts w:ascii="Times New Roman" w:hAnsi="Times New Roman"/>
          <w:bCs/>
          <w:sz w:val="28"/>
          <w:szCs w:val="28"/>
        </w:rPr>
        <w:t xml:space="preserve"> </w:t>
      </w:r>
      <w:r w:rsidRPr="00EA6970">
        <w:rPr>
          <w:rFonts w:ascii="Times New Roman" w:hAnsi="Times New Roman"/>
          <w:bCs/>
          <w:sz w:val="28"/>
          <w:szCs w:val="28"/>
        </w:rPr>
        <w:t>б’ється, усамітнюється</w:t>
      </w:r>
      <w:r>
        <w:rPr>
          <w:rFonts w:ascii="Times New Roman" w:hAnsi="Times New Roman"/>
          <w:bCs/>
          <w:sz w:val="28"/>
          <w:szCs w:val="28"/>
        </w:rPr>
        <w:t xml:space="preserve"> </w:t>
      </w:r>
      <w:r w:rsidRPr="00EA6970">
        <w:rPr>
          <w:rFonts w:ascii="Times New Roman" w:hAnsi="Times New Roman"/>
          <w:bCs/>
          <w:sz w:val="28"/>
          <w:szCs w:val="28"/>
        </w:rPr>
        <w:t>або ж легко знаходить</w:t>
      </w:r>
      <w:r>
        <w:rPr>
          <w:rFonts w:ascii="Times New Roman" w:hAnsi="Times New Roman"/>
          <w:bCs/>
          <w:sz w:val="28"/>
          <w:szCs w:val="28"/>
        </w:rPr>
        <w:t xml:space="preserve"> </w:t>
      </w:r>
      <w:r w:rsidRPr="00EA6970">
        <w:rPr>
          <w:rFonts w:ascii="Times New Roman" w:hAnsi="Times New Roman"/>
          <w:bCs/>
          <w:sz w:val="28"/>
          <w:szCs w:val="28"/>
        </w:rPr>
        <w:t>спільну</w:t>
      </w:r>
      <w:r>
        <w:rPr>
          <w:rFonts w:ascii="Times New Roman" w:hAnsi="Times New Roman"/>
          <w:bCs/>
          <w:sz w:val="28"/>
          <w:szCs w:val="28"/>
        </w:rPr>
        <w:t xml:space="preserve"> </w:t>
      </w:r>
      <w:r w:rsidRPr="00EA6970">
        <w:rPr>
          <w:rFonts w:ascii="Times New Roman" w:hAnsi="Times New Roman"/>
          <w:bCs/>
          <w:sz w:val="28"/>
          <w:szCs w:val="28"/>
        </w:rPr>
        <w:t>мову, контактує з однолітками, розкутий.</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4.</w:t>
      </w:r>
      <w:r w:rsidRPr="00EA6970">
        <w:rPr>
          <w:rFonts w:ascii="Times New Roman" w:hAnsi="Times New Roman"/>
          <w:bCs/>
          <w:sz w:val="28"/>
          <w:szCs w:val="28"/>
        </w:rPr>
        <w:t>Необхідно привчити малюка до певного режиму дня, в якому буде місце різним видам діяльності (гігієнічні</w:t>
      </w:r>
      <w:r>
        <w:rPr>
          <w:rFonts w:ascii="Times New Roman" w:hAnsi="Times New Roman"/>
          <w:bCs/>
          <w:sz w:val="28"/>
          <w:szCs w:val="28"/>
        </w:rPr>
        <w:t xml:space="preserve"> </w:t>
      </w:r>
      <w:r w:rsidRPr="00EA6970">
        <w:rPr>
          <w:rFonts w:ascii="Times New Roman" w:hAnsi="Times New Roman"/>
          <w:bCs/>
          <w:sz w:val="28"/>
          <w:szCs w:val="28"/>
        </w:rPr>
        <w:t>процедури, їжа, прогулянка, заняття та</w:t>
      </w:r>
      <w:r>
        <w:rPr>
          <w:rFonts w:ascii="Times New Roman" w:hAnsi="Times New Roman"/>
          <w:bCs/>
          <w:sz w:val="28"/>
          <w:szCs w:val="28"/>
        </w:rPr>
        <w:t xml:space="preserve"> </w:t>
      </w:r>
      <w:r w:rsidRPr="00EA6970">
        <w:rPr>
          <w:rFonts w:ascii="Times New Roman" w:hAnsi="Times New Roman"/>
          <w:bCs/>
          <w:sz w:val="28"/>
          <w:szCs w:val="28"/>
        </w:rPr>
        <w:t>ігри, елементарна</w:t>
      </w:r>
      <w:r>
        <w:rPr>
          <w:rFonts w:ascii="Times New Roman" w:hAnsi="Times New Roman"/>
          <w:bCs/>
          <w:sz w:val="28"/>
          <w:szCs w:val="28"/>
        </w:rPr>
        <w:t xml:space="preserve"> </w:t>
      </w:r>
      <w:r w:rsidRPr="00EA6970">
        <w:rPr>
          <w:rFonts w:ascii="Times New Roman" w:hAnsi="Times New Roman"/>
          <w:bCs/>
          <w:sz w:val="28"/>
          <w:szCs w:val="28"/>
        </w:rPr>
        <w:t>праця і</w:t>
      </w:r>
      <w:r>
        <w:rPr>
          <w:rFonts w:ascii="Times New Roman" w:hAnsi="Times New Roman"/>
          <w:bCs/>
          <w:sz w:val="28"/>
          <w:szCs w:val="28"/>
        </w:rPr>
        <w:t xml:space="preserve"> </w:t>
      </w:r>
      <w:proofErr w:type="spellStart"/>
      <w:r w:rsidRPr="00EA6970">
        <w:rPr>
          <w:rFonts w:ascii="Times New Roman" w:hAnsi="Times New Roman"/>
          <w:bCs/>
          <w:sz w:val="28"/>
          <w:szCs w:val="28"/>
        </w:rPr>
        <w:t>т.д</w:t>
      </w:r>
      <w:proofErr w:type="spellEnd"/>
      <w:r w:rsidRPr="00EA6970">
        <w:rPr>
          <w:rFonts w:ascii="Times New Roman" w:hAnsi="Times New Roman"/>
          <w:bCs/>
          <w:sz w:val="28"/>
          <w:szCs w:val="28"/>
        </w:rPr>
        <w:t>.).</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5.</w:t>
      </w:r>
      <w:r w:rsidRPr="00EA6970">
        <w:rPr>
          <w:rFonts w:ascii="Times New Roman" w:hAnsi="Times New Roman"/>
          <w:bCs/>
          <w:sz w:val="28"/>
          <w:szCs w:val="28"/>
        </w:rPr>
        <w:t>Поясніть дитині, до кого він може завжди звернутися за допомогою, якщо їй буде потрібно.</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lastRenderedPageBreak/>
        <w:t>6.</w:t>
      </w:r>
      <w:r w:rsidRPr="00EA6970">
        <w:rPr>
          <w:rFonts w:ascii="Times New Roman" w:hAnsi="Times New Roman"/>
          <w:bCs/>
          <w:sz w:val="28"/>
          <w:szCs w:val="28"/>
        </w:rPr>
        <w:t>Легко адаптуватися до дитячого садка фізично здоровим дітям. Тому до того, як відвести</w:t>
      </w:r>
      <w:r>
        <w:rPr>
          <w:rFonts w:ascii="Times New Roman" w:hAnsi="Times New Roman"/>
          <w:bCs/>
          <w:sz w:val="28"/>
          <w:szCs w:val="28"/>
        </w:rPr>
        <w:t xml:space="preserve"> </w:t>
      </w:r>
      <w:r w:rsidRPr="00EA6970">
        <w:rPr>
          <w:rFonts w:ascii="Times New Roman" w:hAnsi="Times New Roman"/>
          <w:bCs/>
          <w:sz w:val="28"/>
          <w:szCs w:val="28"/>
        </w:rPr>
        <w:t>дитину в дитячий садок, пройдіть медичний огляд, щоб переконатися, що дитина здорова, а також</w:t>
      </w:r>
      <w:r>
        <w:rPr>
          <w:rFonts w:ascii="Times New Roman" w:hAnsi="Times New Roman"/>
          <w:bCs/>
          <w:sz w:val="28"/>
          <w:szCs w:val="28"/>
        </w:rPr>
        <w:t xml:space="preserve"> </w:t>
      </w:r>
      <w:r w:rsidRPr="00EA6970">
        <w:rPr>
          <w:rFonts w:ascii="Times New Roman" w:hAnsi="Times New Roman"/>
          <w:bCs/>
          <w:sz w:val="28"/>
          <w:szCs w:val="28"/>
        </w:rPr>
        <w:t>проведіть комплекс заходів щодо загартування і оздоровлення дитини.</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7.</w:t>
      </w:r>
      <w:r w:rsidRPr="00EA6970">
        <w:rPr>
          <w:rFonts w:ascii="Times New Roman" w:hAnsi="Times New Roman"/>
          <w:bCs/>
          <w:sz w:val="28"/>
          <w:szCs w:val="28"/>
        </w:rPr>
        <w:t>У перші два-три тижні бажано залишати дитину лише на декілька годин в дитячому</w:t>
      </w:r>
      <w:r>
        <w:rPr>
          <w:rFonts w:ascii="Times New Roman" w:hAnsi="Times New Roman"/>
          <w:bCs/>
          <w:sz w:val="28"/>
          <w:szCs w:val="28"/>
        </w:rPr>
        <w:t xml:space="preserve"> </w:t>
      </w:r>
      <w:r w:rsidRPr="00EA6970">
        <w:rPr>
          <w:rFonts w:ascii="Times New Roman" w:hAnsi="Times New Roman"/>
          <w:bCs/>
          <w:sz w:val="28"/>
          <w:szCs w:val="28"/>
        </w:rPr>
        <w:t xml:space="preserve">садочку, збільшуючи поступово цей час до необхідної норми. А, розлучаючись, не </w:t>
      </w:r>
      <w:proofErr w:type="spellStart"/>
      <w:r w:rsidRPr="00EA6970">
        <w:rPr>
          <w:rFonts w:ascii="Times New Roman" w:hAnsi="Times New Roman"/>
          <w:bCs/>
          <w:sz w:val="28"/>
          <w:szCs w:val="28"/>
        </w:rPr>
        <w:t>забудьте</w:t>
      </w:r>
      <w:proofErr w:type="spellEnd"/>
      <w:r w:rsidRPr="00EA6970">
        <w:rPr>
          <w:rFonts w:ascii="Times New Roman" w:hAnsi="Times New Roman"/>
          <w:bCs/>
          <w:sz w:val="28"/>
          <w:szCs w:val="28"/>
        </w:rPr>
        <w:t xml:space="preserve"> сказати малюку, що неодмінно повернетеся за ним. Коли ви вирушаєте – розлучайтеся з дитиною легко і швидко. Довгі прощання із стурбованим виразом обличчя, у малюка </w:t>
      </w:r>
      <w:proofErr w:type="spellStart"/>
      <w:r w:rsidRPr="00EA6970">
        <w:rPr>
          <w:rFonts w:ascii="Times New Roman" w:hAnsi="Times New Roman"/>
          <w:bCs/>
          <w:sz w:val="28"/>
          <w:szCs w:val="28"/>
        </w:rPr>
        <w:t>викличуть</w:t>
      </w:r>
      <w:proofErr w:type="spellEnd"/>
      <w:r w:rsidRPr="00EA6970">
        <w:rPr>
          <w:rFonts w:ascii="Times New Roman" w:hAnsi="Times New Roman"/>
          <w:bCs/>
          <w:sz w:val="28"/>
          <w:szCs w:val="28"/>
        </w:rPr>
        <w:t xml:space="preserve"> тривогу. Якщо малюк важко розлучається з матір’ю, тоді нехай перші декілька тижнів відводить в дитячий садок дитину тато (бабуся, дідусь).</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8.</w:t>
      </w:r>
      <w:r w:rsidRPr="00EA6970">
        <w:rPr>
          <w:rFonts w:ascii="Times New Roman" w:hAnsi="Times New Roman"/>
          <w:bCs/>
          <w:sz w:val="28"/>
          <w:szCs w:val="28"/>
        </w:rPr>
        <w:t>У присутності</w:t>
      </w:r>
      <w:r>
        <w:rPr>
          <w:rFonts w:ascii="Times New Roman" w:hAnsi="Times New Roman"/>
          <w:bCs/>
          <w:sz w:val="28"/>
          <w:szCs w:val="28"/>
        </w:rPr>
        <w:t xml:space="preserve"> </w:t>
      </w:r>
      <w:r w:rsidRPr="00EA6970">
        <w:rPr>
          <w:rFonts w:ascii="Times New Roman" w:hAnsi="Times New Roman"/>
          <w:bCs/>
          <w:sz w:val="28"/>
          <w:szCs w:val="28"/>
        </w:rPr>
        <w:t>малюка не показуйте, що ви переживаєте або нервуєте з приводу того, що він йде в дитячий садок. Не відгукуйтеся негативно і не критикуйте дитячу установу у присутності малюка, оскільки все це може викликати у нього невпевненість, страх і не</w:t>
      </w:r>
      <w:r>
        <w:rPr>
          <w:rFonts w:ascii="Times New Roman" w:hAnsi="Times New Roman"/>
          <w:bCs/>
          <w:sz w:val="28"/>
          <w:szCs w:val="28"/>
        </w:rPr>
        <w:t xml:space="preserve"> </w:t>
      </w:r>
      <w:r w:rsidRPr="00EA6970">
        <w:rPr>
          <w:rFonts w:ascii="Times New Roman" w:hAnsi="Times New Roman"/>
          <w:bCs/>
          <w:sz w:val="28"/>
          <w:szCs w:val="28"/>
        </w:rPr>
        <w:t>бажання</w:t>
      </w:r>
      <w:r>
        <w:rPr>
          <w:rFonts w:ascii="Times New Roman" w:hAnsi="Times New Roman"/>
          <w:bCs/>
          <w:sz w:val="28"/>
          <w:szCs w:val="28"/>
        </w:rPr>
        <w:t xml:space="preserve"> </w:t>
      </w:r>
      <w:r w:rsidRPr="00EA6970">
        <w:rPr>
          <w:rFonts w:ascii="Times New Roman" w:hAnsi="Times New Roman"/>
          <w:bCs/>
          <w:sz w:val="28"/>
          <w:szCs w:val="28"/>
        </w:rPr>
        <w:t>йти в це місце.</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9.</w:t>
      </w:r>
      <w:r w:rsidRPr="00EA6970">
        <w:rPr>
          <w:rFonts w:ascii="Times New Roman" w:hAnsi="Times New Roman"/>
          <w:bCs/>
          <w:sz w:val="28"/>
          <w:szCs w:val="28"/>
        </w:rPr>
        <w:t>Нехай дитина вибере іграшку, яка ходитиме разом з ним в дитсадок певний час. Так у вас з’явиться прекрасна можливість, розпитати малюка, що з іграшкою відбувалося в дитячому садочку, весело їй було чи сумно, хто з нею дружив. Таким чином, ви дізнаєтеся багато що про те, як вашій</w:t>
      </w:r>
      <w:r>
        <w:rPr>
          <w:rFonts w:ascii="Times New Roman" w:hAnsi="Times New Roman"/>
          <w:bCs/>
          <w:sz w:val="28"/>
          <w:szCs w:val="28"/>
        </w:rPr>
        <w:t xml:space="preserve"> </w:t>
      </w:r>
      <w:r w:rsidRPr="00EA6970">
        <w:rPr>
          <w:rFonts w:ascii="Times New Roman" w:hAnsi="Times New Roman"/>
          <w:bCs/>
          <w:sz w:val="28"/>
          <w:szCs w:val="28"/>
        </w:rPr>
        <w:t>дитині</w:t>
      </w:r>
      <w:r>
        <w:rPr>
          <w:rFonts w:ascii="Times New Roman" w:hAnsi="Times New Roman"/>
          <w:bCs/>
          <w:sz w:val="28"/>
          <w:szCs w:val="28"/>
        </w:rPr>
        <w:t xml:space="preserve"> </w:t>
      </w:r>
      <w:r w:rsidRPr="00EA6970">
        <w:rPr>
          <w:rFonts w:ascii="Times New Roman" w:hAnsi="Times New Roman"/>
          <w:bCs/>
          <w:sz w:val="28"/>
          <w:szCs w:val="28"/>
        </w:rPr>
        <w:t>вдається</w:t>
      </w:r>
      <w:r>
        <w:rPr>
          <w:rFonts w:ascii="Times New Roman" w:hAnsi="Times New Roman"/>
          <w:bCs/>
          <w:sz w:val="28"/>
          <w:szCs w:val="28"/>
        </w:rPr>
        <w:t xml:space="preserve"> </w:t>
      </w:r>
      <w:r w:rsidRPr="00EA6970">
        <w:rPr>
          <w:rFonts w:ascii="Times New Roman" w:hAnsi="Times New Roman"/>
          <w:bCs/>
          <w:sz w:val="28"/>
          <w:szCs w:val="28"/>
        </w:rPr>
        <w:t>звикнути до нової обстановки і колективу.</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sz w:val="28"/>
          <w:szCs w:val="28"/>
        </w:rPr>
        <w:t>10.</w:t>
      </w:r>
      <w:r w:rsidRPr="00EA6970">
        <w:rPr>
          <w:rFonts w:ascii="Times New Roman" w:hAnsi="Times New Roman"/>
          <w:bCs/>
          <w:sz w:val="28"/>
          <w:szCs w:val="28"/>
        </w:rPr>
        <w:t>Період адаптації в середньому займає півроку, саме тому батькам слід запастися терпінням і з розумінням ставитися до примх дитини в перші місяці відвідування дитячого садочку.</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11.</w:t>
      </w:r>
      <w:r w:rsidRPr="00EA6970">
        <w:rPr>
          <w:rFonts w:ascii="Times New Roman" w:hAnsi="Times New Roman"/>
          <w:bCs/>
          <w:sz w:val="28"/>
          <w:szCs w:val="28"/>
        </w:rPr>
        <w:t>Ніколи не обговорюйте у присутності дитини вихователів, що</w:t>
      </w:r>
      <w:r>
        <w:rPr>
          <w:rFonts w:ascii="Times New Roman" w:hAnsi="Times New Roman"/>
          <w:bCs/>
          <w:sz w:val="28"/>
          <w:szCs w:val="28"/>
        </w:rPr>
        <w:t xml:space="preserve"> </w:t>
      </w:r>
      <w:r w:rsidRPr="00EA6970">
        <w:rPr>
          <w:rFonts w:ascii="Times New Roman" w:hAnsi="Times New Roman"/>
          <w:bCs/>
          <w:sz w:val="28"/>
          <w:szCs w:val="28"/>
        </w:rPr>
        <w:t>може</w:t>
      </w:r>
      <w:r>
        <w:rPr>
          <w:rFonts w:ascii="Times New Roman" w:hAnsi="Times New Roman"/>
          <w:bCs/>
          <w:sz w:val="28"/>
          <w:szCs w:val="28"/>
        </w:rPr>
        <w:t xml:space="preserve"> </w:t>
      </w:r>
      <w:r w:rsidRPr="00EA6970">
        <w:rPr>
          <w:rFonts w:ascii="Times New Roman" w:hAnsi="Times New Roman"/>
          <w:bCs/>
          <w:sz w:val="28"/>
          <w:szCs w:val="28"/>
        </w:rPr>
        <w:t xml:space="preserve">призвести до втрати авторитету педагога в очах дитини. Майте на увазі: все, що Ви говорите або робите вдома при дитині, стає надбанням громадськості. Адже діти люблять ділитися з вихователем і одногрупниками всім, що дізналися і побачили нового. Нерідко вихователь розповідає, як діти повідомляють їй про те, що не будуть її </w:t>
      </w:r>
      <w:r w:rsidRPr="00EA6970">
        <w:rPr>
          <w:rFonts w:ascii="Times New Roman" w:hAnsi="Times New Roman"/>
          <w:bCs/>
          <w:sz w:val="28"/>
          <w:szCs w:val="28"/>
        </w:rPr>
        <w:lastRenderedPageBreak/>
        <w:t>слухати, тому що мама казала, що вихователь щось неправильно зробила або сказала.</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12.</w:t>
      </w:r>
      <w:r w:rsidRPr="00EA6970">
        <w:rPr>
          <w:rFonts w:ascii="Times New Roman" w:hAnsi="Times New Roman"/>
          <w:bCs/>
          <w:sz w:val="28"/>
          <w:szCs w:val="28"/>
        </w:rPr>
        <w:t>Не лякайтеся, якщо на другий день (саме на другий, третій ….а не на перший) малюк буде сильно плакати. Він уже зрозумів, що його мама (тато, бабуся, дідусь …) збираються залишити його тут на довгих кілька годин.</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13.</w:t>
      </w:r>
      <w:r w:rsidRPr="00EA6970">
        <w:rPr>
          <w:rFonts w:ascii="Times New Roman" w:hAnsi="Times New Roman"/>
          <w:bCs/>
          <w:sz w:val="28"/>
          <w:szCs w:val="28"/>
        </w:rPr>
        <w:t>У перший день для нього все нове: багато іграшок, багато таких же діток, як і він, вихователь, помічник вихователя. І дитина не відразу помічає, що вона залишилася без батьків. Ваше завдання в перший день полягає в тому, щоб Ви забрали дитину до того, як вона це зрозуміє. Тому краще  бути десь по близькості. І за першим покликом вихователів забрати дитину додому.</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14.</w:t>
      </w:r>
      <w:r w:rsidRPr="00EA6970">
        <w:rPr>
          <w:rFonts w:ascii="Times New Roman" w:hAnsi="Times New Roman"/>
          <w:bCs/>
          <w:sz w:val="28"/>
          <w:szCs w:val="28"/>
        </w:rPr>
        <w:t xml:space="preserve">На другий день малюк вже розуміє, що його мама піде, і він залишиться зовсім сам. Але </w:t>
      </w:r>
      <w:proofErr w:type="spellStart"/>
      <w:r w:rsidRPr="00EA6970">
        <w:rPr>
          <w:rFonts w:ascii="Times New Roman" w:hAnsi="Times New Roman"/>
          <w:bCs/>
          <w:sz w:val="28"/>
          <w:szCs w:val="28"/>
        </w:rPr>
        <w:t>повірте</w:t>
      </w:r>
      <w:proofErr w:type="spellEnd"/>
      <w:r w:rsidRPr="00EA6970">
        <w:rPr>
          <w:rFonts w:ascii="Times New Roman" w:hAnsi="Times New Roman"/>
          <w:bCs/>
          <w:sz w:val="28"/>
          <w:szCs w:val="28"/>
        </w:rPr>
        <w:t>, дуже мало дітей протягом усього дня плачуть так само, як у перші хвилини. Всім відомо, що наші діти — це</w:t>
      </w:r>
      <w:r>
        <w:rPr>
          <w:rFonts w:ascii="Times New Roman" w:hAnsi="Times New Roman"/>
          <w:bCs/>
          <w:sz w:val="28"/>
          <w:szCs w:val="28"/>
        </w:rPr>
        <w:t xml:space="preserve"> </w:t>
      </w:r>
      <w:r w:rsidRPr="00EA6970">
        <w:rPr>
          <w:rFonts w:ascii="Times New Roman" w:hAnsi="Times New Roman"/>
          <w:bCs/>
          <w:sz w:val="28"/>
          <w:szCs w:val="28"/>
        </w:rPr>
        <w:t>маленькі маніпулятори. До тих пір, поки мама не пішла, дитина вірить, що якщо голосно плакати, то мама зглянеться і забере її звідси. Як правило, як тільки мама залишає дитину в групі, увага малюка швидко переключається на щось цікаве і захоплююче, наприклад, на нову гру, або яскраву іграшку.</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15.</w:t>
      </w:r>
      <w:r w:rsidRPr="00EA6970">
        <w:rPr>
          <w:rFonts w:ascii="Times New Roman" w:hAnsi="Times New Roman"/>
          <w:bCs/>
          <w:sz w:val="28"/>
          <w:szCs w:val="28"/>
        </w:rPr>
        <w:t>Довіртеся вихователям, покладіться на їхній досвід, адже багато маленьких діточок приходили до них у групу вперше, й вони знайдуть</w:t>
      </w:r>
      <w:r>
        <w:rPr>
          <w:rFonts w:ascii="Times New Roman" w:hAnsi="Times New Roman"/>
          <w:bCs/>
          <w:sz w:val="28"/>
          <w:szCs w:val="28"/>
        </w:rPr>
        <w:t xml:space="preserve"> </w:t>
      </w:r>
      <w:r w:rsidRPr="00EA6970">
        <w:rPr>
          <w:rFonts w:ascii="Times New Roman" w:hAnsi="Times New Roman"/>
          <w:bCs/>
          <w:sz w:val="28"/>
          <w:szCs w:val="28"/>
        </w:rPr>
        <w:t>підхід і до вашого малюка.</w:t>
      </w:r>
    </w:p>
    <w:p w:rsidR="00AD54D8" w:rsidRPr="00EA6970" w:rsidRDefault="00AD54D8" w:rsidP="00441DAD">
      <w:pPr>
        <w:spacing w:line="360" w:lineRule="auto"/>
        <w:ind w:left="720"/>
        <w:rPr>
          <w:rFonts w:ascii="Times New Roman" w:hAnsi="Times New Roman"/>
          <w:sz w:val="28"/>
          <w:szCs w:val="28"/>
        </w:rPr>
      </w:pPr>
      <w:r>
        <w:rPr>
          <w:rFonts w:ascii="Times New Roman" w:hAnsi="Times New Roman"/>
          <w:bCs/>
          <w:sz w:val="28"/>
          <w:szCs w:val="28"/>
        </w:rPr>
        <w:t>16.</w:t>
      </w:r>
      <w:r w:rsidRPr="00EA6970">
        <w:rPr>
          <w:rFonts w:ascii="Times New Roman" w:hAnsi="Times New Roman"/>
          <w:bCs/>
          <w:sz w:val="28"/>
          <w:szCs w:val="28"/>
        </w:rPr>
        <w:t>Якщо ж ваше дитя погано адаптується до обстановки дитсадка, погано спить, їсть, стає агресивним, його поведінка міняється від бурхливих істерик до повної апатії, з’являються страхи – знайдіть можливість проконсультуватися з психологом.</w:t>
      </w:r>
    </w:p>
    <w:p w:rsidR="00AD54D8" w:rsidRPr="00EA6970" w:rsidRDefault="00AD54D8" w:rsidP="00EA6970">
      <w:pPr>
        <w:spacing w:line="360" w:lineRule="auto"/>
        <w:ind w:firstLine="567"/>
        <w:rPr>
          <w:rFonts w:ascii="Times New Roman" w:hAnsi="Times New Roman"/>
          <w:sz w:val="28"/>
          <w:szCs w:val="28"/>
        </w:rPr>
      </w:pPr>
      <w:r w:rsidRPr="00441DAD">
        <w:rPr>
          <w:rFonts w:ascii="Times New Roman" w:hAnsi="Times New Roman"/>
          <w:sz w:val="28"/>
          <w:szCs w:val="28"/>
        </w:rPr>
        <w:t>1.</w:t>
      </w:r>
      <w:r w:rsidRPr="00EA6970">
        <w:rPr>
          <w:rFonts w:ascii="Times New Roman" w:hAnsi="Times New Roman"/>
          <w:sz w:val="28"/>
          <w:szCs w:val="28"/>
        </w:rPr>
        <w:t> </w:t>
      </w:r>
      <w:r w:rsidRPr="00EA6970">
        <w:rPr>
          <w:rFonts w:ascii="Times New Roman" w:hAnsi="Times New Roman"/>
          <w:bCs/>
          <w:sz w:val="28"/>
          <w:szCs w:val="28"/>
        </w:rPr>
        <w:t>Радій її присутністю</w:t>
      </w:r>
      <w:r>
        <w:rPr>
          <w:rFonts w:ascii="Times New Roman" w:hAnsi="Times New Roman"/>
          <w:bCs/>
          <w:sz w:val="28"/>
          <w:szCs w:val="28"/>
        </w:rPr>
        <w:t xml:space="preserve"> </w:t>
      </w:r>
      <w:r w:rsidRPr="00EA6970">
        <w:rPr>
          <w:rFonts w:ascii="Times New Roman" w:hAnsi="Times New Roman"/>
          <w:bCs/>
          <w:sz w:val="28"/>
          <w:szCs w:val="28"/>
        </w:rPr>
        <w:t>біля тебе, приймай її такою, яка вона є бо то твій</w:t>
      </w:r>
      <w:r>
        <w:rPr>
          <w:rFonts w:ascii="Times New Roman" w:hAnsi="Times New Roman"/>
          <w:bCs/>
          <w:sz w:val="28"/>
          <w:szCs w:val="28"/>
        </w:rPr>
        <w:t xml:space="preserve"> </w:t>
      </w:r>
      <w:r w:rsidRPr="00EA6970">
        <w:rPr>
          <w:rFonts w:ascii="Times New Roman" w:hAnsi="Times New Roman"/>
          <w:bCs/>
          <w:sz w:val="28"/>
          <w:szCs w:val="28"/>
        </w:rPr>
        <w:t xml:space="preserve">паросток, твоє створіння. Не ображай і не принижуй її, не розхитуй її віри у </w:t>
      </w:r>
      <w:r w:rsidRPr="00EA6970">
        <w:rPr>
          <w:rFonts w:ascii="Times New Roman" w:hAnsi="Times New Roman"/>
          <w:bCs/>
          <w:sz w:val="28"/>
          <w:szCs w:val="28"/>
        </w:rPr>
        <w:lastRenderedPageBreak/>
        <w:t xml:space="preserve">себе, не </w:t>
      </w:r>
      <w:proofErr w:type="spellStart"/>
      <w:r w:rsidRPr="00EA6970">
        <w:rPr>
          <w:rFonts w:ascii="Times New Roman" w:hAnsi="Times New Roman"/>
          <w:bCs/>
          <w:sz w:val="28"/>
          <w:szCs w:val="28"/>
        </w:rPr>
        <w:t>завдавай</w:t>
      </w:r>
      <w:proofErr w:type="spellEnd"/>
      <w:r w:rsidRPr="00EA6970">
        <w:rPr>
          <w:rFonts w:ascii="Times New Roman" w:hAnsi="Times New Roman"/>
          <w:bCs/>
          <w:sz w:val="28"/>
          <w:szCs w:val="28"/>
        </w:rPr>
        <w:t xml:space="preserve"> болю несправедливим покаранням, не відмовляй у твоїй</w:t>
      </w:r>
      <w:r>
        <w:rPr>
          <w:rFonts w:ascii="Times New Roman" w:hAnsi="Times New Roman"/>
          <w:bCs/>
          <w:sz w:val="28"/>
          <w:szCs w:val="28"/>
        </w:rPr>
        <w:t xml:space="preserve"> </w:t>
      </w:r>
      <w:r w:rsidRPr="00EA6970">
        <w:rPr>
          <w:rFonts w:ascii="Times New Roman" w:hAnsi="Times New Roman"/>
          <w:bCs/>
          <w:sz w:val="28"/>
          <w:szCs w:val="28"/>
        </w:rPr>
        <w:t>довірі, дай їй привід</w:t>
      </w:r>
      <w:r>
        <w:rPr>
          <w:rFonts w:ascii="Times New Roman" w:hAnsi="Times New Roman"/>
          <w:bCs/>
          <w:sz w:val="28"/>
          <w:szCs w:val="28"/>
        </w:rPr>
        <w:t xml:space="preserve"> </w:t>
      </w:r>
      <w:r w:rsidRPr="00EA6970">
        <w:rPr>
          <w:rFonts w:ascii="Times New Roman" w:hAnsi="Times New Roman"/>
          <w:bCs/>
          <w:sz w:val="28"/>
          <w:szCs w:val="28"/>
        </w:rPr>
        <w:t>любити тебе.</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2.Оберігай своє дитя!</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Захищай дитину від фізичних та душевних</w:t>
      </w:r>
      <w:r>
        <w:rPr>
          <w:rFonts w:ascii="Times New Roman" w:hAnsi="Times New Roman"/>
          <w:bCs/>
          <w:sz w:val="28"/>
          <w:szCs w:val="28"/>
        </w:rPr>
        <w:t xml:space="preserve"> </w:t>
      </w:r>
      <w:r w:rsidRPr="00EA6970">
        <w:rPr>
          <w:rFonts w:ascii="Times New Roman" w:hAnsi="Times New Roman"/>
          <w:bCs/>
          <w:sz w:val="28"/>
          <w:szCs w:val="28"/>
        </w:rPr>
        <w:t>небезпек, навіть якщо</w:t>
      </w:r>
      <w:r>
        <w:rPr>
          <w:rFonts w:ascii="Times New Roman" w:hAnsi="Times New Roman"/>
          <w:bCs/>
          <w:sz w:val="28"/>
          <w:szCs w:val="28"/>
        </w:rPr>
        <w:t xml:space="preserve"> </w:t>
      </w:r>
      <w:r w:rsidRPr="00EA6970">
        <w:rPr>
          <w:rFonts w:ascii="Times New Roman" w:hAnsi="Times New Roman"/>
          <w:bCs/>
          <w:sz w:val="28"/>
          <w:szCs w:val="28"/>
        </w:rPr>
        <w:t>доведеться</w:t>
      </w:r>
      <w:r>
        <w:rPr>
          <w:rFonts w:ascii="Times New Roman" w:hAnsi="Times New Roman"/>
          <w:bCs/>
          <w:sz w:val="28"/>
          <w:szCs w:val="28"/>
        </w:rPr>
        <w:t xml:space="preserve"> </w:t>
      </w:r>
      <w:r w:rsidRPr="00EA6970">
        <w:rPr>
          <w:rFonts w:ascii="Times New Roman" w:hAnsi="Times New Roman"/>
          <w:bCs/>
          <w:sz w:val="28"/>
          <w:szCs w:val="28"/>
        </w:rPr>
        <w:t>жертвувати</w:t>
      </w:r>
      <w:r>
        <w:rPr>
          <w:rFonts w:ascii="Times New Roman" w:hAnsi="Times New Roman"/>
          <w:bCs/>
          <w:sz w:val="28"/>
          <w:szCs w:val="28"/>
        </w:rPr>
        <w:t xml:space="preserve"> </w:t>
      </w:r>
      <w:r w:rsidRPr="00EA6970">
        <w:rPr>
          <w:rFonts w:ascii="Times New Roman" w:hAnsi="Times New Roman"/>
          <w:bCs/>
          <w:sz w:val="28"/>
          <w:szCs w:val="28"/>
        </w:rPr>
        <w:t>власними</w:t>
      </w:r>
      <w:r>
        <w:rPr>
          <w:rFonts w:ascii="Times New Roman" w:hAnsi="Times New Roman"/>
          <w:bCs/>
          <w:sz w:val="28"/>
          <w:szCs w:val="28"/>
        </w:rPr>
        <w:t xml:space="preserve"> </w:t>
      </w:r>
      <w:r w:rsidRPr="00EA6970">
        <w:rPr>
          <w:rFonts w:ascii="Times New Roman" w:hAnsi="Times New Roman"/>
          <w:bCs/>
          <w:sz w:val="28"/>
          <w:szCs w:val="28"/>
        </w:rPr>
        <w:t>інтересами й ризикувати</w:t>
      </w:r>
      <w:r>
        <w:rPr>
          <w:rFonts w:ascii="Times New Roman" w:hAnsi="Times New Roman"/>
          <w:bCs/>
          <w:sz w:val="28"/>
          <w:szCs w:val="28"/>
        </w:rPr>
        <w:t xml:space="preserve"> </w:t>
      </w:r>
      <w:r w:rsidRPr="00EA6970">
        <w:rPr>
          <w:rFonts w:ascii="Times New Roman" w:hAnsi="Times New Roman"/>
          <w:bCs/>
          <w:sz w:val="28"/>
          <w:szCs w:val="28"/>
        </w:rPr>
        <w:t>своїм</w:t>
      </w:r>
      <w:r>
        <w:rPr>
          <w:rFonts w:ascii="Times New Roman" w:hAnsi="Times New Roman"/>
          <w:bCs/>
          <w:sz w:val="28"/>
          <w:szCs w:val="28"/>
        </w:rPr>
        <w:t xml:space="preserve"> </w:t>
      </w:r>
      <w:r w:rsidRPr="00EA6970">
        <w:rPr>
          <w:rFonts w:ascii="Times New Roman" w:hAnsi="Times New Roman"/>
          <w:bCs/>
          <w:sz w:val="28"/>
          <w:szCs w:val="28"/>
        </w:rPr>
        <w:t>життям. Не зважай</w:t>
      </w:r>
      <w:r>
        <w:rPr>
          <w:rFonts w:ascii="Times New Roman" w:hAnsi="Times New Roman"/>
          <w:bCs/>
          <w:sz w:val="28"/>
          <w:szCs w:val="28"/>
        </w:rPr>
        <w:t xml:space="preserve"> </w:t>
      </w:r>
      <w:r w:rsidRPr="00EA6970">
        <w:rPr>
          <w:rFonts w:ascii="Times New Roman" w:hAnsi="Times New Roman"/>
          <w:bCs/>
          <w:sz w:val="28"/>
          <w:szCs w:val="28"/>
        </w:rPr>
        <w:t>ні на що, коли йдеться про твоє дитя, про твою</w:t>
      </w:r>
      <w:r>
        <w:rPr>
          <w:rFonts w:ascii="Times New Roman" w:hAnsi="Times New Roman"/>
          <w:bCs/>
          <w:sz w:val="28"/>
          <w:szCs w:val="28"/>
        </w:rPr>
        <w:t xml:space="preserve"> </w:t>
      </w:r>
      <w:r w:rsidRPr="00EA6970">
        <w:rPr>
          <w:rFonts w:ascii="Times New Roman" w:hAnsi="Times New Roman"/>
          <w:bCs/>
          <w:sz w:val="28"/>
          <w:szCs w:val="28"/>
        </w:rPr>
        <w:t>дивну</w:t>
      </w:r>
      <w:r>
        <w:rPr>
          <w:rFonts w:ascii="Times New Roman" w:hAnsi="Times New Roman"/>
          <w:bCs/>
          <w:sz w:val="28"/>
          <w:szCs w:val="28"/>
        </w:rPr>
        <w:t xml:space="preserve"> </w:t>
      </w:r>
      <w:r w:rsidRPr="00EA6970">
        <w:rPr>
          <w:rFonts w:ascii="Times New Roman" w:hAnsi="Times New Roman"/>
          <w:bCs/>
          <w:sz w:val="28"/>
          <w:szCs w:val="28"/>
        </w:rPr>
        <w:t>квітку, яку можуть знівечити.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3.Будь добрим прикладом для своєї дитини!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Прищеплюй до духовних</w:t>
      </w:r>
      <w:r>
        <w:rPr>
          <w:rFonts w:ascii="Times New Roman" w:hAnsi="Times New Roman"/>
          <w:bCs/>
          <w:sz w:val="28"/>
          <w:szCs w:val="28"/>
        </w:rPr>
        <w:t xml:space="preserve"> </w:t>
      </w:r>
      <w:r w:rsidRPr="00EA6970">
        <w:rPr>
          <w:rFonts w:ascii="Times New Roman" w:hAnsi="Times New Roman"/>
          <w:bCs/>
          <w:sz w:val="28"/>
          <w:szCs w:val="28"/>
        </w:rPr>
        <w:t>вартостей</w:t>
      </w:r>
      <w:r>
        <w:rPr>
          <w:rFonts w:ascii="Times New Roman" w:hAnsi="Times New Roman"/>
          <w:bCs/>
          <w:sz w:val="28"/>
          <w:szCs w:val="28"/>
        </w:rPr>
        <w:t xml:space="preserve"> </w:t>
      </w:r>
      <w:r w:rsidRPr="00EA6970">
        <w:rPr>
          <w:rFonts w:ascii="Times New Roman" w:hAnsi="Times New Roman"/>
          <w:bCs/>
          <w:sz w:val="28"/>
          <w:szCs w:val="28"/>
        </w:rPr>
        <w:t>свого народу  і сам живи, дотримуючись його традицій. Стався до дитини з великою відповідальністю. їй потрібне таке домашнє</w:t>
      </w:r>
      <w:r>
        <w:rPr>
          <w:rFonts w:ascii="Times New Roman" w:hAnsi="Times New Roman"/>
          <w:bCs/>
          <w:sz w:val="28"/>
          <w:szCs w:val="28"/>
        </w:rPr>
        <w:t xml:space="preserve"> </w:t>
      </w:r>
      <w:r w:rsidRPr="00EA6970">
        <w:rPr>
          <w:rFonts w:ascii="Times New Roman" w:hAnsi="Times New Roman"/>
          <w:bCs/>
          <w:sz w:val="28"/>
          <w:szCs w:val="28"/>
        </w:rPr>
        <w:t>вогнище, де сім’я дружна, де шанують і люблять людей похилого</w:t>
      </w:r>
      <w:r>
        <w:rPr>
          <w:rFonts w:ascii="Times New Roman" w:hAnsi="Times New Roman"/>
          <w:bCs/>
          <w:sz w:val="28"/>
          <w:szCs w:val="28"/>
        </w:rPr>
        <w:t xml:space="preserve"> </w:t>
      </w:r>
      <w:r w:rsidRPr="00EA6970">
        <w:rPr>
          <w:rFonts w:ascii="Times New Roman" w:hAnsi="Times New Roman"/>
          <w:bCs/>
          <w:sz w:val="28"/>
          <w:szCs w:val="28"/>
        </w:rPr>
        <w:t>віку, де підтримують</w:t>
      </w:r>
      <w:r>
        <w:rPr>
          <w:rFonts w:ascii="Times New Roman" w:hAnsi="Times New Roman"/>
          <w:bCs/>
          <w:sz w:val="28"/>
          <w:szCs w:val="28"/>
        </w:rPr>
        <w:t xml:space="preserve"> </w:t>
      </w:r>
      <w:r w:rsidRPr="00EA6970">
        <w:rPr>
          <w:rFonts w:ascii="Times New Roman" w:hAnsi="Times New Roman"/>
          <w:bCs/>
          <w:sz w:val="28"/>
          <w:szCs w:val="28"/>
        </w:rPr>
        <w:t>тісні та щирі</w:t>
      </w:r>
      <w:r>
        <w:rPr>
          <w:rFonts w:ascii="Times New Roman" w:hAnsi="Times New Roman"/>
          <w:bCs/>
          <w:sz w:val="28"/>
          <w:szCs w:val="28"/>
        </w:rPr>
        <w:t xml:space="preserve"> </w:t>
      </w:r>
      <w:r w:rsidRPr="00EA6970">
        <w:rPr>
          <w:rFonts w:ascii="Times New Roman" w:hAnsi="Times New Roman"/>
          <w:bCs/>
          <w:sz w:val="28"/>
          <w:szCs w:val="28"/>
        </w:rPr>
        <w:t>зв’язки з усім родом і друзями. Вона має жити у такій</w:t>
      </w:r>
      <w:r>
        <w:rPr>
          <w:rFonts w:ascii="Times New Roman" w:hAnsi="Times New Roman"/>
          <w:bCs/>
          <w:sz w:val="28"/>
          <w:szCs w:val="28"/>
        </w:rPr>
        <w:t xml:space="preserve"> </w:t>
      </w:r>
      <w:r w:rsidRPr="00EA6970">
        <w:rPr>
          <w:rFonts w:ascii="Times New Roman" w:hAnsi="Times New Roman"/>
          <w:bCs/>
          <w:sz w:val="28"/>
          <w:szCs w:val="28"/>
        </w:rPr>
        <w:t>родині, де панують</w:t>
      </w:r>
      <w:r>
        <w:rPr>
          <w:rFonts w:ascii="Times New Roman" w:hAnsi="Times New Roman"/>
          <w:bCs/>
          <w:sz w:val="28"/>
          <w:szCs w:val="28"/>
        </w:rPr>
        <w:t xml:space="preserve"> </w:t>
      </w:r>
      <w:r w:rsidRPr="00EA6970">
        <w:rPr>
          <w:rFonts w:ascii="Times New Roman" w:hAnsi="Times New Roman"/>
          <w:bCs/>
          <w:sz w:val="28"/>
          <w:szCs w:val="28"/>
        </w:rPr>
        <w:t>чесність, справедливість, скромність, гармонія у всьому. Подружня</w:t>
      </w:r>
      <w:r>
        <w:rPr>
          <w:rFonts w:ascii="Times New Roman" w:hAnsi="Times New Roman"/>
          <w:bCs/>
          <w:sz w:val="28"/>
          <w:szCs w:val="28"/>
        </w:rPr>
        <w:t xml:space="preserve"> </w:t>
      </w:r>
      <w:r w:rsidRPr="00EA6970">
        <w:rPr>
          <w:rFonts w:ascii="Times New Roman" w:hAnsi="Times New Roman"/>
          <w:bCs/>
          <w:sz w:val="28"/>
          <w:szCs w:val="28"/>
        </w:rPr>
        <w:t>зрада, заздрість, матеріальне</w:t>
      </w:r>
      <w:r>
        <w:rPr>
          <w:rFonts w:ascii="Times New Roman" w:hAnsi="Times New Roman"/>
          <w:bCs/>
          <w:sz w:val="28"/>
          <w:szCs w:val="28"/>
        </w:rPr>
        <w:t xml:space="preserve"> </w:t>
      </w:r>
      <w:r w:rsidRPr="00EA6970">
        <w:rPr>
          <w:rFonts w:ascii="Times New Roman" w:hAnsi="Times New Roman"/>
          <w:bCs/>
          <w:sz w:val="28"/>
          <w:szCs w:val="28"/>
        </w:rPr>
        <w:t>збагачення у нечесний</w:t>
      </w:r>
      <w:r>
        <w:rPr>
          <w:rFonts w:ascii="Times New Roman" w:hAnsi="Times New Roman"/>
          <w:bCs/>
          <w:sz w:val="28"/>
          <w:szCs w:val="28"/>
        </w:rPr>
        <w:t xml:space="preserve"> </w:t>
      </w:r>
      <w:r w:rsidRPr="00EA6970">
        <w:rPr>
          <w:rFonts w:ascii="Times New Roman" w:hAnsi="Times New Roman"/>
          <w:bCs/>
          <w:sz w:val="28"/>
          <w:szCs w:val="28"/>
        </w:rPr>
        <w:t>спосіб, досягнення</w:t>
      </w:r>
      <w:r>
        <w:rPr>
          <w:rFonts w:ascii="Times New Roman" w:hAnsi="Times New Roman"/>
          <w:bCs/>
          <w:sz w:val="28"/>
          <w:szCs w:val="28"/>
        </w:rPr>
        <w:t xml:space="preserve"> </w:t>
      </w:r>
      <w:r w:rsidRPr="00EA6970">
        <w:rPr>
          <w:rFonts w:ascii="Times New Roman" w:hAnsi="Times New Roman"/>
          <w:bCs/>
          <w:sz w:val="28"/>
          <w:szCs w:val="28"/>
        </w:rPr>
        <w:t>тієї чи іншої</w:t>
      </w:r>
      <w:r>
        <w:rPr>
          <w:rFonts w:ascii="Times New Roman" w:hAnsi="Times New Roman"/>
          <w:bCs/>
          <w:sz w:val="28"/>
          <w:szCs w:val="28"/>
        </w:rPr>
        <w:t xml:space="preserve"> </w:t>
      </w:r>
      <w:r w:rsidRPr="00EA6970">
        <w:rPr>
          <w:rFonts w:ascii="Times New Roman" w:hAnsi="Times New Roman"/>
          <w:bCs/>
          <w:sz w:val="28"/>
          <w:szCs w:val="28"/>
        </w:rPr>
        <w:t>вигоди, хай навіть і для дитини, за допомогою безпринципних</w:t>
      </w:r>
      <w:r>
        <w:rPr>
          <w:rFonts w:ascii="Times New Roman" w:hAnsi="Times New Roman"/>
          <w:bCs/>
          <w:sz w:val="28"/>
          <w:szCs w:val="28"/>
        </w:rPr>
        <w:t xml:space="preserve"> </w:t>
      </w:r>
      <w:proofErr w:type="spellStart"/>
      <w:r w:rsidRPr="00EA6970">
        <w:rPr>
          <w:rFonts w:ascii="Times New Roman" w:hAnsi="Times New Roman"/>
          <w:bCs/>
          <w:sz w:val="28"/>
          <w:szCs w:val="28"/>
        </w:rPr>
        <w:t>зв’язків</w:t>
      </w:r>
      <w:proofErr w:type="spellEnd"/>
      <w:r w:rsidRPr="00EA6970">
        <w:rPr>
          <w:rFonts w:ascii="Times New Roman" w:hAnsi="Times New Roman"/>
          <w:bCs/>
          <w:sz w:val="28"/>
          <w:szCs w:val="28"/>
        </w:rPr>
        <w:t xml:space="preserve"> і вчинків</w:t>
      </w:r>
      <w:r>
        <w:rPr>
          <w:rFonts w:ascii="Times New Roman" w:hAnsi="Times New Roman"/>
          <w:bCs/>
          <w:sz w:val="28"/>
          <w:szCs w:val="28"/>
        </w:rPr>
        <w:t xml:space="preserve"> </w:t>
      </w:r>
      <w:r w:rsidRPr="00EA6970">
        <w:rPr>
          <w:rFonts w:ascii="Times New Roman" w:hAnsi="Times New Roman"/>
          <w:bCs/>
          <w:sz w:val="28"/>
          <w:szCs w:val="28"/>
        </w:rPr>
        <w:t>украй негативно позначається на моральному становленні особистості людини, яка діятиме завтра за зразком</w:t>
      </w:r>
      <w:r>
        <w:rPr>
          <w:rFonts w:ascii="Times New Roman" w:hAnsi="Times New Roman"/>
          <w:bCs/>
          <w:sz w:val="28"/>
          <w:szCs w:val="28"/>
        </w:rPr>
        <w:t xml:space="preserve"> </w:t>
      </w:r>
      <w:r w:rsidRPr="00EA6970">
        <w:rPr>
          <w:rFonts w:ascii="Times New Roman" w:hAnsi="Times New Roman"/>
          <w:bCs/>
          <w:sz w:val="28"/>
          <w:szCs w:val="28"/>
        </w:rPr>
        <w:t>твоєї</w:t>
      </w:r>
      <w:r>
        <w:rPr>
          <w:rFonts w:ascii="Times New Roman" w:hAnsi="Times New Roman"/>
          <w:bCs/>
          <w:sz w:val="28"/>
          <w:szCs w:val="28"/>
        </w:rPr>
        <w:t xml:space="preserve"> </w:t>
      </w:r>
      <w:r w:rsidRPr="00EA6970">
        <w:rPr>
          <w:rFonts w:ascii="Times New Roman" w:hAnsi="Times New Roman"/>
          <w:bCs/>
          <w:sz w:val="28"/>
          <w:szCs w:val="28"/>
        </w:rPr>
        <w:t>поведінки.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4.Грай зі своєю дитиною!</w:t>
      </w:r>
    </w:p>
    <w:p w:rsidR="00AD54D8" w:rsidRPr="00EA6970" w:rsidRDefault="00AD54D8" w:rsidP="00EA6970">
      <w:pPr>
        <w:spacing w:line="360" w:lineRule="auto"/>
        <w:ind w:firstLine="567"/>
        <w:rPr>
          <w:rFonts w:ascii="Times New Roman" w:hAnsi="Times New Roman"/>
          <w:sz w:val="28"/>
          <w:szCs w:val="28"/>
        </w:rPr>
      </w:pPr>
      <w:proofErr w:type="spellStart"/>
      <w:r w:rsidRPr="00EA6970">
        <w:rPr>
          <w:rFonts w:ascii="Times New Roman" w:hAnsi="Times New Roman"/>
          <w:bCs/>
          <w:sz w:val="28"/>
          <w:szCs w:val="28"/>
        </w:rPr>
        <w:t>Віддавай</w:t>
      </w:r>
      <w:proofErr w:type="spellEnd"/>
      <w:r w:rsidRPr="00EA6970">
        <w:rPr>
          <w:rFonts w:ascii="Times New Roman" w:hAnsi="Times New Roman"/>
          <w:bCs/>
          <w:sz w:val="28"/>
          <w:szCs w:val="28"/>
        </w:rPr>
        <w:t xml:space="preserve"> дитині стільки часу, скільки</w:t>
      </w:r>
      <w:r>
        <w:rPr>
          <w:rFonts w:ascii="Times New Roman" w:hAnsi="Times New Roman"/>
          <w:bCs/>
          <w:sz w:val="28"/>
          <w:szCs w:val="28"/>
        </w:rPr>
        <w:t xml:space="preserve"> </w:t>
      </w:r>
      <w:r w:rsidRPr="00EA6970">
        <w:rPr>
          <w:rFonts w:ascii="Times New Roman" w:hAnsi="Times New Roman"/>
          <w:bCs/>
          <w:sz w:val="28"/>
          <w:szCs w:val="28"/>
        </w:rPr>
        <w:t>необхідно для її розвитку, менше</w:t>
      </w:r>
      <w:r>
        <w:rPr>
          <w:rFonts w:ascii="Times New Roman" w:hAnsi="Times New Roman"/>
          <w:bCs/>
          <w:sz w:val="28"/>
          <w:szCs w:val="28"/>
        </w:rPr>
        <w:t xml:space="preserve"> </w:t>
      </w:r>
      <w:r w:rsidRPr="00EA6970">
        <w:rPr>
          <w:rFonts w:ascii="Times New Roman" w:hAnsi="Times New Roman"/>
          <w:bCs/>
          <w:sz w:val="28"/>
          <w:szCs w:val="28"/>
        </w:rPr>
        <w:t>зважай на свої власні</w:t>
      </w:r>
      <w:r>
        <w:rPr>
          <w:rFonts w:ascii="Times New Roman" w:hAnsi="Times New Roman"/>
          <w:bCs/>
          <w:sz w:val="28"/>
          <w:szCs w:val="28"/>
        </w:rPr>
        <w:t xml:space="preserve"> і</w:t>
      </w:r>
      <w:r w:rsidRPr="00EA6970">
        <w:rPr>
          <w:rFonts w:ascii="Times New Roman" w:hAnsi="Times New Roman"/>
          <w:bCs/>
          <w:sz w:val="28"/>
          <w:szCs w:val="28"/>
        </w:rPr>
        <w:t>нтереси, бо</w:t>
      </w:r>
      <w:r>
        <w:rPr>
          <w:rFonts w:ascii="Times New Roman" w:hAnsi="Times New Roman"/>
          <w:bCs/>
          <w:sz w:val="28"/>
          <w:szCs w:val="28"/>
        </w:rPr>
        <w:t xml:space="preserve"> </w:t>
      </w:r>
      <w:r w:rsidRPr="00EA6970">
        <w:rPr>
          <w:rFonts w:ascii="Times New Roman" w:hAnsi="Times New Roman"/>
          <w:bCs/>
          <w:sz w:val="28"/>
          <w:szCs w:val="28"/>
        </w:rPr>
        <w:t>інтереси дитини водночас і твої. Багато розмовляй з нею, не відвертайся, коли вона щось говорить: може, саме в ту мить дитина звіряється</w:t>
      </w:r>
      <w:r>
        <w:rPr>
          <w:rFonts w:ascii="Times New Roman" w:hAnsi="Times New Roman"/>
          <w:bCs/>
          <w:sz w:val="28"/>
          <w:szCs w:val="28"/>
        </w:rPr>
        <w:t xml:space="preserve"> </w:t>
      </w:r>
      <w:r w:rsidRPr="00EA6970">
        <w:rPr>
          <w:rFonts w:ascii="Times New Roman" w:hAnsi="Times New Roman"/>
          <w:bCs/>
          <w:sz w:val="28"/>
          <w:szCs w:val="28"/>
        </w:rPr>
        <w:t>тобі</w:t>
      </w:r>
      <w:r>
        <w:rPr>
          <w:rFonts w:ascii="Times New Roman" w:hAnsi="Times New Roman"/>
          <w:bCs/>
          <w:sz w:val="28"/>
          <w:szCs w:val="28"/>
        </w:rPr>
        <w:t xml:space="preserve"> </w:t>
      </w:r>
      <w:r w:rsidRPr="00EA6970">
        <w:rPr>
          <w:rFonts w:ascii="Times New Roman" w:hAnsi="Times New Roman"/>
          <w:bCs/>
          <w:sz w:val="28"/>
          <w:szCs w:val="28"/>
        </w:rPr>
        <w:t>найбільшими</w:t>
      </w:r>
      <w:r>
        <w:rPr>
          <w:rFonts w:ascii="Times New Roman" w:hAnsi="Times New Roman"/>
          <w:bCs/>
          <w:sz w:val="28"/>
          <w:szCs w:val="28"/>
        </w:rPr>
        <w:t xml:space="preserve"> </w:t>
      </w:r>
      <w:r w:rsidRPr="00EA6970">
        <w:rPr>
          <w:rFonts w:ascii="Times New Roman" w:hAnsi="Times New Roman"/>
          <w:bCs/>
          <w:sz w:val="28"/>
          <w:szCs w:val="28"/>
        </w:rPr>
        <w:t>таємницями</w:t>
      </w:r>
      <w:r>
        <w:rPr>
          <w:rFonts w:ascii="Times New Roman" w:hAnsi="Times New Roman"/>
          <w:bCs/>
          <w:sz w:val="28"/>
          <w:szCs w:val="28"/>
        </w:rPr>
        <w:t xml:space="preserve"> </w:t>
      </w:r>
      <w:r w:rsidRPr="00EA6970">
        <w:rPr>
          <w:rFonts w:ascii="Times New Roman" w:hAnsi="Times New Roman"/>
          <w:bCs/>
          <w:sz w:val="28"/>
          <w:szCs w:val="28"/>
        </w:rPr>
        <w:t>свого життя. Грай з нею так, як їй подобається, приймай</w:t>
      </w:r>
      <w:r>
        <w:rPr>
          <w:rFonts w:ascii="Times New Roman" w:hAnsi="Times New Roman"/>
          <w:bCs/>
          <w:sz w:val="28"/>
          <w:szCs w:val="28"/>
        </w:rPr>
        <w:t xml:space="preserve"> </w:t>
      </w:r>
      <w:r w:rsidRPr="00EA6970">
        <w:rPr>
          <w:rFonts w:ascii="Times New Roman" w:hAnsi="Times New Roman"/>
          <w:bCs/>
          <w:sz w:val="28"/>
          <w:szCs w:val="28"/>
        </w:rPr>
        <w:t>серйозно її гру, світ її уяви.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5.Працюй зі своєю дитиною!</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Допомагай дитині, коли вона намагається</w:t>
      </w:r>
      <w:r>
        <w:rPr>
          <w:rFonts w:ascii="Times New Roman" w:hAnsi="Times New Roman"/>
          <w:bCs/>
          <w:sz w:val="28"/>
          <w:szCs w:val="28"/>
        </w:rPr>
        <w:t xml:space="preserve"> </w:t>
      </w:r>
      <w:r w:rsidRPr="00EA6970">
        <w:rPr>
          <w:rFonts w:ascii="Times New Roman" w:hAnsi="Times New Roman"/>
          <w:bCs/>
          <w:sz w:val="28"/>
          <w:szCs w:val="28"/>
        </w:rPr>
        <w:t>взяти участь у</w:t>
      </w:r>
      <w:r>
        <w:rPr>
          <w:rFonts w:ascii="Times New Roman" w:hAnsi="Times New Roman"/>
          <w:bCs/>
          <w:sz w:val="28"/>
          <w:szCs w:val="28"/>
        </w:rPr>
        <w:t xml:space="preserve"> </w:t>
      </w:r>
      <w:r w:rsidRPr="00EA6970">
        <w:rPr>
          <w:rFonts w:ascii="Times New Roman" w:hAnsi="Times New Roman"/>
          <w:bCs/>
          <w:sz w:val="28"/>
          <w:szCs w:val="28"/>
        </w:rPr>
        <w:t>якійсь</w:t>
      </w:r>
      <w:r>
        <w:rPr>
          <w:rFonts w:ascii="Times New Roman" w:hAnsi="Times New Roman"/>
          <w:bCs/>
          <w:sz w:val="28"/>
          <w:szCs w:val="28"/>
        </w:rPr>
        <w:t xml:space="preserve"> </w:t>
      </w:r>
      <w:r w:rsidRPr="00EA6970">
        <w:rPr>
          <w:rFonts w:ascii="Times New Roman" w:hAnsi="Times New Roman"/>
          <w:bCs/>
          <w:sz w:val="28"/>
          <w:szCs w:val="28"/>
        </w:rPr>
        <w:t xml:space="preserve">справі (у квартирі, на садибі, городі). Коли підросте, потроху залучай до праці з людьми і </w:t>
      </w:r>
      <w:r w:rsidRPr="00EA6970">
        <w:rPr>
          <w:rFonts w:ascii="Times New Roman" w:hAnsi="Times New Roman"/>
          <w:bCs/>
          <w:sz w:val="28"/>
          <w:szCs w:val="28"/>
        </w:rPr>
        <w:lastRenderedPageBreak/>
        <w:t>для людей. На дозвіллі</w:t>
      </w:r>
      <w:r>
        <w:rPr>
          <w:rFonts w:ascii="Times New Roman" w:hAnsi="Times New Roman"/>
          <w:bCs/>
          <w:sz w:val="28"/>
          <w:szCs w:val="28"/>
        </w:rPr>
        <w:t xml:space="preserve"> </w:t>
      </w:r>
      <w:r w:rsidRPr="00EA6970">
        <w:rPr>
          <w:rFonts w:ascii="Times New Roman" w:hAnsi="Times New Roman"/>
          <w:bCs/>
          <w:sz w:val="28"/>
          <w:szCs w:val="28"/>
        </w:rPr>
        <w:t>під час канікул не бідкайся, що вона втомиться від робота, бо для неї</w:t>
      </w:r>
      <w:r>
        <w:rPr>
          <w:rFonts w:ascii="Times New Roman" w:hAnsi="Times New Roman"/>
          <w:bCs/>
          <w:sz w:val="28"/>
          <w:szCs w:val="28"/>
        </w:rPr>
        <w:t xml:space="preserve"> </w:t>
      </w:r>
      <w:r w:rsidRPr="00EA6970">
        <w:rPr>
          <w:rFonts w:ascii="Times New Roman" w:hAnsi="Times New Roman"/>
          <w:bCs/>
          <w:sz w:val="28"/>
          <w:szCs w:val="28"/>
        </w:rPr>
        <w:t>праця з дорослими — то погляд у майбутнє.</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6.Дозволь дитині набувати</w:t>
      </w:r>
      <w:r>
        <w:rPr>
          <w:rFonts w:ascii="Times New Roman" w:hAnsi="Times New Roman"/>
          <w:bCs/>
          <w:sz w:val="28"/>
          <w:szCs w:val="28"/>
        </w:rPr>
        <w:t xml:space="preserve"> </w:t>
      </w:r>
      <w:r w:rsidRPr="00EA6970">
        <w:rPr>
          <w:rFonts w:ascii="Times New Roman" w:hAnsi="Times New Roman"/>
          <w:bCs/>
          <w:sz w:val="28"/>
          <w:szCs w:val="28"/>
        </w:rPr>
        <w:t>життєвого</w:t>
      </w:r>
      <w:r>
        <w:rPr>
          <w:rFonts w:ascii="Times New Roman" w:hAnsi="Times New Roman"/>
          <w:bCs/>
          <w:sz w:val="28"/>
          <w:szCs w:val="28"/>
        </w:rPr>
        <w:t xml:space="preserve"> </w:t>
      </w:r>
      <w:r w:rsidRPr="00EA6970">
        <w:rPr>
          <w:rFonts w:ascii="Times New Roman" w:hAnsi="Times New Roman"/>
          <w:bCs/>
          <w:sz w:val="28"/>
          <w:szCs w:val="28"/>
        </w:rPr>
        <w:t>досвіду, нехай навіть не безболісного, але самостійного!</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Дитина визнає лише такі враження, які пережила самостійно, а твій</w:t>
      </w:r>
      <w:r>
        <w:rPr>
          <w:rFonts w:ascii="Times New Roman" w:hAnsi="Times New Roman"/>
          <w:bCs/>
          <w:sz w:val="28"/>
          <w:szCs w:val="28"/>
        </w:rPr>
        <w:t xml:space="preserve"> </w:t>
      </w:r>
      <w:r w:rsidRPr="00EA6970">
        <w:rPr>
          <w:rFonts w:ascii="Times New Roman" w:hAnsi="Times New Roman"/>
          <w:bCs/>
          <w:sz w:val="28"/>
          <w:szCs w:val="28"/>
        </w:rPr>
        <w:t>власний</w:t>
      </w:r>
      <w:r>
        <w:rPr>
          <w:rFonts w:ascii="Times New Roman" w:hAnsi="Times New Roman"/>
          <w:bCs/>
          <w:sz w:val="28"/>
          <w:szCs w:val="28"/>
        </w:rPr>
        <w:t xml:space="preserve"> </w:t>
      </w:r>
      <w:r w:rsidRPr="00EA6970">
        <w:rPr>
          <w:rFonts w:ascii="Times New Roman" w:hAnsi="Times New Roman"/>
          <w:bCs/>
          <w:sz w:val="28"/>
          <w:szCs w:val="28"/>
        </w:rPr>
        <w:t>життєвий</w:t>
      </w:r>
      <w:r>
        <w:rPr>
          <w:rFonts w:ascii="Times New Roman" w:hAnsi="Times New Roman"/>
          <w:bCs/>
          <w:sz w:val="28"/>
          <w:szCs w:val="28"/>
        </w:rPr>
        <w:t xml:space="preserve"> </w:t>
      </w:r>
      <w:r w:rsidRPr="00EA6970">
        <w:rPr>
          <w:rFonts w:ascii="Times New Roman" w:hAnsi="Times New Roman"/>
          <w:bCs/>
          <w:sz w:val="28"/>
          <w:szCs w:val="28"/>
        </w:rPr>
        <w:t>досвід (хоч як тобі</w:t>
      </w:r>
      <w:r>
        <w:rPr>
          <w:rFonts w:ascii="Times New Roman" w:hAnsi="Times New Roman"/>
          <w:bCs/>
          <w:sz w:val="28"/>
          <w:szCs w:val="28"/>
        </w:rPr>
        <w:t xml:space="preserve"> </w:t>
      </w:r>
      <w:r w:rsidRPr="00EA6970">
        <w:rPr>
          <w:rFonts w:ascii="Times New Roman" w:hAnsi="Times New Roman"/>
          <w:bCs/>
          <w:sz w:val="28"/>
          <w:szCs w:val="28"/>
        </w:rPr>
        <w:t>прикро) часто-густо не важить</w:t>
      </w:r>
      <w:r>
        <w:rPr>
          <w:rFonts w:ascii="Times New Roman" w:hAnsi="Times New Roman"/>
          <w:bCs/>
          <w:sz w:val="28"/>
          <w:szCs w:val="28"/>
        </w:rPr>
        <w:t xml:space="preserve"> </w:t>
      </w:r>
      <w:r w:rsidRPr="00EA6970">
        <w:rPr>
          <w:rFonts w:ascii="Times New Roman" w:hAnsi="Times New Roman"/>
          <w:bCs/>
          <w:sz w:val="28"/>
          <w:szCs w:val="28"/>
        </w:rPr>
        <w:t>для</w:t>
      </w:r>
      <w:r>
        <w:rPr>
          <w:rFonts w:ascii="Times New Roman" w:hAnsi="Times New Roman"/>
          <w:bCs/>
          <w:sz w:val="28"/>
          <w:szCs w:val="28"/>
        </w:rPr>
        <w:t xml:space="preserve"> </w:t>
      </w:r>
      <w:r w:rsidRPr="00EA6970">
        <w:rPr>
          <w:rFonts w:ascii="Times New Roman" w:hAnsi="Times New Roman"/>
          <w:bCs/>
          <w:sz w:val="28"/>
          <w:szCs w:val="28"/>
        </w:rPr>
        <w:t>неї</w:t>
      </w:r>
      <w:r>
        <w:rPr>
          <w:rFonts w:ascii="Times New Roman" w:hAnsi="Times New Roman"/>
          <w:bCs/>
          <w:sz w:val="28"/>
          <w:szCs w:val="28"/>
        </w:rPr>
        <w:t xml:space="preserve"> </w:t>
      </w:r>
      <w:r w:rsidRPr="00EA6970">
        <w:rPr>
          <w:rFonts w:ascii="Times New Roman" w:hAnsi="Times New Roman"/>
          <w:bCs/>
          <w:sz w:val="28"/>
          <w:szCs w:val="28"/>
        </w:rPr>
        <w:t>нічого. Тож дай їй змогу</w:t>
      </w:r>
      <w:r>
        <w:rPr>
          <w:rFonts w:ascii="Times New Roman" w:hAnsi="Times New Roman"/>
          <w:bCs/>
          <w:sz w:val="28"/>
          <w:szCs w:val="28"/>
        </w:rPr>
        <w:t xml:space="preserve"> </w:t>
      </w:r>
      <w:r w:rsidRPr="00EA6970">
        <w:rPr>
          <w:rFonts w:ascii="Times New Roman" w:hAnsi="Times New Roman"/>
          <w:bCs/>
          <w:sz w:val="28"/>
          <w:szCs w:val="28"/>
        </w:rPr>
        <w:t>самій «збирати</w:t>
      </w:r>
      <w:r>
        <w:rPr>
          <w:rFonts w:ascii="Times New Roman" w:hAnsi="Times New Roman"/>
          <w:bCs/>
          <w:sz w:val="28"/>
          <w:szCs w:val="28"/>
        </w:rPr>
        <w:t xml:space="preserve"> </w:t>
      </w:r>
      <w:r w:rsidRPr="00EA6970">
        <w:rPr>
          <w:rFonts w:ascii="Times New Roman" w:hAnsi="Times New Roman"/>
          <w:bCs/>
          <w:sz w:val="28"/>
          <w:szCs w:val="28"/>
        </w:rPr>
        <w:t>свою</w:t>
      </w:r>
      <w:r>
        <w:rPr>
          <w:rFonts w:ascii="Times New Roman" w:hAnsi="Times New Roman"/>
          <w:bCs/>
          <w:sz w:val="28"/>
          <w:szCs w:val="28"/>
        </w:rPr>
        <w:t xml:space="preserve"> </w:t>
      </w:r>
      <w:r w:rsidRPr="00EA6970">
        <w:rPr>
          <w:rFonts w:ascii="Times New Roman" w:hAnsi="Times New Roman"/>
          <w:bCs/>
          <w:sz w:val="28"/>
          <w:szCs w:val="28"/>
        </w:rPr>
        <w:t>скриню», навіть якщо тут існує певний</w:t>
      </w:r>
      <w:r>
        <w:rPr>
          <w:rFonts w:ascii="Times New Roman" w:hAnsi="Times New Roman"/>
          <w:bCs/>
          <w:sz w:val="28"/>
          <w:szCs w:val="28"/>
        </w:rPr>
        <w:t xml:space="preserve"> </w:t>
      </w:r>
      <w:r w:rsidRPr="00EA6970">
        <w:rPr>
          <w:rFonts w:ascii="Times New Roman" w:hAnsi="Times New Roman"/>
          <w:bCs/>
          <w:sz w:val="28"/>
          <w:szCs w:val="28"/>
        </w:rPr>
        <w:t>ризик. Надмірна</w:t>
      </w:r>
      <w:r>
        <w:rPr>
          <w:rFonts w:ascii="Times New Roman" w:hAnsi="Times New Roman"/>
          <w:bCs/>
          <w:sz w:val="28"/>
          <w:szCs w:val="28"/>
        </w:rPr>
        <w:t xml:space="preserve"> </w:t>
      </w:r>
      <w:r w:rsidRPr="00EA6970">
        <w:rPr>
          <w:rFonts w:ascii="Times New Roman" w:hAnsi="Times New Roman"/>
          <w:bCs/>
          <w:sz w:val="28"/>
          <w:szCs w:val="28"/>
        </w:rPr>
        <w:t>опіка й тепличні</w:t>
      </w:r>
      <w:r>
        <w:rPr>
          <w:rFonts w:ascii="Times New Roman" w:hAnsi="Times New Roman"/>
          <w:bCs/>
          <w:sz w:val="28"/>
          <w:szCs w:val="28"/>
        </w:rPr>
        <w:t xml:space="preserve"> </w:t>
      </w:r>
      <w:r w:rsidRPr="00EA6970">
        <w:rPr>
          <w:rFonts w:ascii="Times New Roman" w:hAnsi="Times New Roman"/>
          <w:bCs/>
          <w:sz w:val="28"/>
          <w:szCs w:val="28"/>
        </w:rPr>
        <w:t>умови життя можуть виплекати</w:t>
      </w:r>
      <w:r>
        <w:rPr>
          <w:rFonts w:ascii="Times New Roman" w:hAnsi="Times New Roman"/>
          <w:bCs/>
          <w:sz w:val="28"/>
          <w:szCs w:val="28"/>
        </w:rPr>
        <w:t xml:space="preserve"> </w:t>
      </w:r>
      <w:r w:rsidRPr="00EA6970">
        <w:rPr>
          <w:rFonts w:ascii="Times New Roman" w:hAnsi="Times New Roman"/>
          <w:bCs/>
          <w:sz w:val="28"/>
          <w:szCs w:val="28"/>
        </w:rPr>
        <w:t>соціального</w:t>
      </w:r>
      <w:r>
        <w:rPr>
          <w:rFonts w:ascii="Times New Roman" w:hAnsi="Times New Roman"/>
          <w:bCs/>
          <w:sz w:val="28"/>
          <w:szCs w:val="28"/>
        </w:rPr>
        <w:t xml:space="preserve"> </w:t>
      </w:r>
      <w:r w:rsidRPr="00EA6970">
        <w:rPr>
          <w:rFonts w:ascii="Times New Roman" w:hAnsi="Times New Roman"/>
          <w:bCs/>
          <w:sz w:val="28"/>
          <w:szCs w:val="28"/>
        </w:rPr>
        <w:t>інваліда.</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 xml:space="preserve">7.Покажи дитині можливості й </w:t>
      </w:r>
      <w:r>
        <w:rPr>
          <w:rFonts w:ascii="Times New Roman" w:hAnsi="Times New Roman"/>
          <w:bCs/>
          <w:sz w:val="28"/>
          <w:szCs w:val="28"/>
        </w:rPr>
        <w:t xml:space="preserve">межі людської </w:t>
      </w:r>
      <w:r w:rsidRPr="00EA6970">
        <w:rPr>
          <w:rFonts w:ascii="Times New Roman" w:hAnsi="Times New Roman"/>
          <w:bCs/>
          <w:sz w:val="28"/>
          <w:szCs w:val="28"/>
        </w:rPr>
        <w:t>волі!</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Розкривай перед дитиною чудові</w:t>
      </w:r>
      <w:r>
        <w:rPr>
          <w:rFonts w:ascii="Times New Roman" w:hAnsi="Times New Roman"/>
          <w:bCs/>
          <w:sz w:val="28"/>
          <w:szCs w:val="28"/>
        </w:rPr>
        <w:t xml:space="preserve"> </w:t>
      </w:r>
      <w:r w:rsidRPr="00EA6970">
        <w:rPr>
          <w:rFonts w:ascii="Times New Roman" w:hAnsi="Times New Roman"/>
          <w:bCs/>
          <w:sz w:val="28"/>
          <w:szCs w:val="28"/>
        </w:rPr>
        <w:t>можливості розвитку й самоутвердження</w:t>
      </w:r>
      <w:r>
        <w:rPr>
          <w:rFonts w:ascii="Times New Roman" w:hAnsi="Times New Roman"/>
          <w:bCs/>
          <w:sz w:val="28"/>
          <w:szCs w:val="28"/>
        </w:rPr>
        <w:t xml:space="preserve"> </w:t>
      </w:r>
      <w:r w:rsidRPr="00EA6970">
        <w:rPr>
          <w:rFonts w:ascii="Times New Roman" w:hAnsi="Times New Roman"/>
          <w:bCs/>
          <w:sz w:val="28"/>
          <w:szCs w:val="28"/>
        </w:rPr>
        <w:t>людської особистості відповідно до її особливостей та обдарованості. Водночас показуй на прикладах, що кожен має визнавати</w:t>
      </w:r>
      <w:r>
        <w:rPr>
          <w:rFonts w:ascii="Times New Roman" w:hAnsi="Times New Roman"/>
          <w:bCs/>
          <w:sz w:val="28"/>
          <w:szCs w:val="28"/>
        </w:rPr>
        <w:t xml:space="preserve"> </w:t>
      </w:r>
      <w:r w:rsidRPr="00EA6970">
        <w:rPr>
          <w:rFonts w:ascii="Times New Roman" w:hAnsi="Times New Roman"/>
          <w:bCs/>
          <w:sz w:val="28"/>
          <w:szCs w:val="28"/>
        </w:rPr>
        <w:t>норми</w:t>
      </w:r>
      <w:r>
        <w:rPr>
          <w:rFonts w:ascii="Times New Roman" w:hAnsi="Times New Roman"/>
          <w:bCs/>
          <w:sz w:val="28"/>
          <w:szCs w:val="28"/>
        </w:rPr>
        <w:t xml:space="preserve"> </w:t>
      </w:r>
      <w:r w:rsidRPr="00EA6970">
        <w:rPr>
          <w:rFonts w:ascii="Times New Roman" w:hAnsi="Times New Roman"/>
          <w:bCs/>
          <w:sz w:val="28"/>
          <w:szCs w:val="28"/>
        </w:rPr>
        <w:t>співжиття і дотримуватися їх у родині, в колективі, у суспільстві.</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8.Привчай дитину бути слухняною.</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Стеж за поведінкою дитини й спрямовуй її так, щоб</w:t>
      </w:r>
      <w:r>
        <w:rPr>
          <w:rFonts w:ascii="Times New Roman" w:hAnsi="Times New Roman"/>
          <w:bCs/>
          <w:sz w:val="28"/>
          <w:szCs w:val="28"/>
        </w:rPr>
        <w:t xml:space="preserve"> </w:t>
      </w:r>
      <w:r w:rsidRPr="00EA6970">
        <w:rPr>
          <w:rFonts w:ascii="Times New Roman" w:hAnsi="Times New Roman"/>
          <w:bCs/>
          <w:sz w:val="28"/>
          <w:szCs w:val="28"/>
        </w:rPr>
        <w:t>учинене нею не завдавало</w:t>
      </w:r>
      <w:r>
        <w:rPr>
          <w:rFonts w:ascii="Times New Roman" w:hAnsi="Times New Roman"/>
          <w:bCs/>
          <w:sz w:val="28"/>
          <w:szCs w:val="28"/>
        </w:rPr>
        <w:t xml:space="preserve"> </w:t>
      </w:r>
      <w:r w:rsidRPr="00EA6970">
        <w:rPr>
          <w:rFonts w:ascii="Times New Roman" w:hAnsi="Times New Roman"/>
          <w:bCs/>
          <w:sz w:val="28"/>
          <w:szCs w:val="28"/>
        </w:rPr>
        <w:t>шкоди</w:t>
      </w:r>
      <w:r>
        <w:rPr>
          <w:rFonts w:ascii="Times New Roman" w:hAnsi="Times New Roman"/>
          <w:bCs/>
          <w:sz w:val="28"/>
          <w:szCs w:val="28"/>
        </w:rPr>
        <w:t xml:space="preserve"> </w:t>
      </w:r>
      <w:r w:rsidRPr="00EA6970">
        <w:rPr>
          <w:rFonts w:ascii="Times New Roman" w:hAnsi="Times New Roman"/>
          <w:bCs/>
          <w:sz w:val="28"/>
          <w:szCs w:val="28"/>
        </w:rPr>
        <w:t>ані їй самій, ані</w:t>
      </w:r>
      <w:r>
        <w:rPr>
          <w:rFonts w:ascii="Times New Roman" w:hAnsi="Times New Roman"/>
          <w:bCs/>
          <w:sz w:val="28"/>
          <w:szCs w:val="28"/>
        </w:rPr>
        <w:t xml:space="preserve"> </w:t>
      </w:r>
      <w:r w:rsidRPr="00EA6970">
        <w:rPr>
          <w:rFonts w:ascii="Times New Roman" w:hAnsi="Times New Roman"/>
          <w:bCs/>
          <w:sz w:val="28"/>
          <w:szCs w:val="28"/>
        </w:rPr>
        <w:t>будь-кому. Не обминай моментів, коли вона негарно поводиться у твоїй</w:t>
      </w:r>
      <w:r>
        <w:rPr>
          <w:rFonts w:ascii="Times New Roman" w:hAnsi="Times New Roman"/>
          <w:bCs/>
          <w:sz w:val="28"/>
          <w:szCs w:val="28"/>
        </w:rPr>
        <w:t xml:space="preserve"> </w:t>
      </w:r>
      <w:r w:rsidRPr="00EA6970">
        <w:rPr>
          <w:rFonts w:ascii="Times New Roman" w:hAnsi="Times New Roman"/>
          <w:bCs/>
          <w:sz w:val="28"/>
          <w:szCs w:val="28"/>
        </w:rPr>
        <w:t>присутності, зауваж і поясни, чому треба чинити саме так, а не інакше. — для неї це буде наукою. Винагороджуй за додержання</w:t>
      </w:r>
      <w:r>
        <w:rPr>
          <w:rFonts w:ascii="Times New Roman" w:hAnsi="Times New Roman"/>
          <w:bCs/>
          <w:sz w:val="28"/>
          <w:szCs w:val="28"/>
        </w:rPr>
        <w:t xml:space="preserve"> </w:t>
      </w:r>
      <w:r w:rsidRPr="00EA6970">
        <w:rPr>
          <w:rFonts w:ascii="Times New Roman" w:hAnsi="Times New Roman"/>
          <w:bCs/>
          <w:sz w:val="28"/>
          <w:szCs w:val="28"/>
        </w:rPr>
        <w:t>уставлених правил, однаку разі нагальної потреби наполягай на шануванні їх за допомогою розумного</w:t>
      </w:r>
      <w:r>
        <w:rPr>
          <w:rFonts w:ascii="Times New Roman" w:hAnsi="Times New Roman"/>
          <w:bCs/>
          <w:sz w:val="28"/>
          <w:szCs w:val="28"/>
        </w:rPr>
        <w:t xml:space="preserve"> </w:t>
      </w:r>
      <w:r w:rsidRPr="00EA6970">
        <w:rPr>
          <w:rFonts w:ascii="Times New Roman" w:hAnsi="Times New Roman"/>
          <w:bCs/>
          <w:sz w:val="28"/>
          <w:szCs w:val="28"/>
        </w:rPr>
        <w:t>покарання.</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9.Чекай від дитини лише таких думок та оцінок, на які вона здатна на даному етапі свого розвитку і які може підказати її власний</w:t>
      </w:r>
      <w:r>
        <w:rPr>
          <w:rFonts w:ascii="Times New Roman" w:hAnsi="Times New Roman"/>
          <w:bCs/>
          <w:sz w:val="28"/>
          <w:szCs w:val="28"/>
        </w:rPr>
        <w:t xml:space="preserve"> </w:t>
      </w:r>
      <w:r w:rsidRPr="00EA6970">
        <w:rPr>
          <w:rFonts w:ascii="Times New Roman" w:hAnsi="Times New Roman"/>
          <w:bCs/>
          <w:sz w:val="28"/>
          <w:szCs w:val="28"/>
        </w:rPr>
        <w:t>досвід!</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Мине багато часу, доки дитина навчиться</w:t>
      </w:r>
      <w:r>
        <w:rPr>
          <w:rFonts w:ascii="Times New Roman" w:hAnsi="Times New Roman"/>
          <w:bCs/>
          <w:sz w:val="28"/>
          <w:szCs w:val="28"/>
        </w:rPr>
        <w:t xml:space="preserve"> </w:t>
      </w:r>
      <w:r w:rsidRPr="00EA6970">
        <w:rPr>
          <w:rFonts w:ascii="Times New Roman" w:hAnsi="Times New Roman"/>
          <w:bCs/>
          <w:sz w:val="28"/>
          <w:szCs w:val="28"/>
        </w:rPr>
        <w:t>орієнтуватись у складному світі, що оточує її. Допомагай їй, скільки</w:t>
      </w:r>
      <w:r>
        <w:rPr>
          <w:rFonts w:ascii="Times New Roman" w:hAnsi="Times New Roman"/>
          <w:bCs/>
          <w:sz w:val="28"/>
          <w:szCs w:val="28"/>
        </w:rPr>
        <w:t xml:space="preserve"> </w:t>
      </w:r>
      <w:r w:rsidRPr="00EA6970">
        <w:rPr>
          <w:rFonts w:ascii="Times New Roman" w:hAnsi="Times New Roman"/>
          <w:bCs/>
          <w:sz w:val="28"/>
          <w:szCs w:val="28"/>
        </w:rPr>
        <w:t>зможеш, і вимагай від неї</w:t>
      </w:r>
      <w:r>
        <w:rPr>
          <w:rFonts w:ascii="Times New Roman" w:hAnsi="Times New Roman"/>
          <w:bCs/>
          <w:sz w:val="28"/>
          <w:szCs w:val="28"/>
        </w:rPr>
        <w:t xml:space="preserve"> </w:t>
      </w:r>
      <w:r w:rsidRPr="00EA6970">
        <w:rPr>
          <w:rFonts w:ascii="Times New Roman" w:hAnsi="Times New Roman"/>
          <w:bCs/>
          <w:sz w:val="28"/>
          <w:szCs w:val="28"/>
        </w:rPr>
        <w:t>власної думки чи самостійного</w:t>
      </w:r>
      <w:r>
        <w:rPr>
          <w:rFonts w:ascii="Times New Roman" w:hAnsi="Times New Roman"/>
          <w:bCs/>
          <w:sz w:val="28"/>
          <w:szCs w:val="28"/>
        </w:rPr>
        <w:t xml:space="preserve"> </w:t>
      </w:r>
      <w:r w:rsidRPr="00EA6970">
        <w:rPr>
          <w:rFonts w:ascii="Times New Roman" w:hAnsi="Times New Roman"/>
          <w:bCs/>
          <w:sz w:val="28"/>
          <w:szCs w:val="28"/>
        </w:rPr>
        <w:t>висновку тільки з урахуванням</w:t>
      </w:r>
      <w:r>
        <w:rPr>
          <w:rFonts w:ascii="Times New Roman" w:hAnsi="Times New Roman"/>
          <w:bCs/>
          <w:sz w:val="28"/>
          <w:szCs w:val="28"/>
        </w:rPr>
        <w:t xml:space="preserve"> </w:t>
      </w:r>
      <w:r w:rsidRPr="00EA6970">
        <w:rPr>
          <w:rFonts w:ascii="Times New Roman" w:hAnsi="Times New Roman"/>
          <w:bCs/>
          <w:sz w:val="28"/>
          <w:szCs w:val="28"/>
        </w:rPr>
        <w:t>реалій її вікового розвитку і вже</w:t>
      </w:r>
      <w:r>
        <w:rPr>
          <w:rFonts w:ascii="Times New Roman" w:hAnsi="Times New Roman"/>
          <w:bCs/>
          <w:sz w:val="28"/>
          <w:szCs w:val="28"/>
        </w:rPr>
        <w:t xml:space="preserve"> </w:t>
      </w:r>
      <w:r w:rsidRPr="00EA6970">
        <w:rPr>
          <w:rFonts w:ascii="Times New Roman" w:hAnsi="Times New Roman"/>
          <w:bCs/>
          <w:sz w:val="28"/>
          <w:szCs w:val="28"/>
        </w:rPr>
        <w:t>набутого</w:t>
      </w:r>
      <w:r>
        <w:rPr>
          <w:rFonts w:ascii="Times New Roman" w:hAnsi="Times New Roman"/>
          <w:bCs/>
          <w:sz w:val="28"/>
          <w:szCs w:val="28"/>
        </w:rPr>
        <w:t xml:space="preserve"> </w:t>
      </w:r>
      <w:r w:rsidRPr="00EA6970">
        <w:rPr>
          <w:rFonts w:ascii="Times New Roman" w:hAnsi="Times New Roman"/>
          <w:bCs/>
          <w:sz w:val="28"/>
          <w:szCs w:val="28"/>
        </w:rPr>
        <w:t>досвіду.</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lastRenderedPageBreak/>
        <w:t>10. Давайте  дитині змогу</w:t>
      </w:r>
      <w:r>
        <w:rPr>
          <w:rFonts w:ascii="Times New Roman" w:hAnsi="Times New Roman"/>
          <w:bCs/>
          <w:sz w:val="28"/>
          <w:szCs w:val="28"/>
        </w:rPr>
        <w:t xml:space="preserve"> </w:t>
      </w:r>
      <w:r w:rsidRPr="00EA6970">
        <w:rPr>
          <w:rFonts w:ascii="Times New Roman" w:hAnsi="Times New Roman"/>
          <w:bCs/>
          <w:sz w:val="28"/>
          <w:szCs w:val="28"/>
        </w:rPr>
        <w:t>набувати</w:t>
      </w:r>
      <w:r>
        <w:rPr>
          <w:rFonts w:ascii="Times New Roman" w:hAnsi="Times New Roman"/>
          <w:bCs/>
          <w:sz w:val="28"/>
          <w:szCs w:val="28"/>
        </w:rPr>
        <w:t xml:space="preserve"> </w:t>
      </w:r>
      <w:r w:rsidRPr="00EA6970">
        <w:rPr>
          <w:rFonts w:ascii="Times New Roman" w:hAnsi="Times New Roman"/>
          <w:bCs/>
          <w:sz w:val="28"/>
          <w:szCs w:val="28"/>
        </w:rPr>
        <w:t>такі враження, які полишатимуть</w:t>
      </w:r>
      <w:r>
        <w:rPr>
          <w:rFonts w:ascii="Times New Roman" w:hAnsi="Times New Roman"/>
          <w:bCs/>
          <w:sz w:val="28"/>
          <w:szCs w:val="28"/>
        </w:rPr>
        <w:t xml:space="preserve"> </w:t>
      </w:r>
      <w:r w:rsidRPr="00EA6970">
        <w:rPr>
          <w:rFonts w:ascii="Times New Roman" w:hAnsi="Times New Roman"/>
          <w:bCs/>
          <w:sz w:val="28"/>
          <w:szCs w:val="28"/>
        </w:rPr>
        <w:t>вартісні спогади!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Дитина, як і дорослий, «живиться» різними</w:t>
      </w:r>
      <w:r>
        <w:rPr>
          <w:rFonts w:ascii="Times New Roman" w:hAnsi="Times New Roman"/>
          <w:bCs/>
          <w:sz w:val="28"/>
          <w:szCs w:val="28"/>
        </w:rPr>
        <w:t xml:space="preserve"> </w:t>
      </w:r>
      <w:r w:rsidRPr="00EA6970">
        <w:rPr>
          <w:rFonts w:ascii="Times New Roman" w:hAnsi="Times New Roman"/>
          <w:bCs/>
          <w:sz w:val="28"/>
          <w:szCs w:val="28"/>
        </w:rPr>
        <w:t>враженнями, які знайомлять її з довкіллям і життям інших людей. Дбай про те, щоб вона бачила, чула й відчувала</w:t>
      </w:r>
      <w:r>
        <w:rPr>
          <w:rFonts w:ascii="Times New Roman" w:hAnsi="Times New Roman"/>
          <w:bCs/>
          <w:sz w:val="28"/>
          <w:szCs w:val="28"/>
        </w:rPr>
        <w:t xml:space="preserve"> </w:t>
      </w:r>
      <w:r w:rsidRPr="00EA6970">
        <w:rPr>
          <w:rFonts w:ascii="Times New Roman" w:hAnsi="Times New Roman"/>
          <w:bCs/>
          <w:sz w:val="28"/>
          <w:szCs w:val="28"/>
        </w:rPr>
        <w:t>якомога</w:t>
      </w:r>
      <w:r>
        <w:rPr>
          <w:rFonts w:ascii="Times New Roman" w:hAnsi="Times New Roman"/>
          <w:bCs/>
          <w:sz w:val="28"/>
          <w:szCs w:val="28"/>
        </w:rPr>
        <w:t xml:space="preserve"> </w:t>
      </w:r>
      <w:r w:rsidRPr="00EA6970">
        <w:rPr>
          <w:rFonts w:ascii="Times New Roman" w:hAnsi="Times New Roman"/>
          <w:bCs/>
          <w:sz w:val="28"/>
          <w:szCs w:val="28"/>
        </w:rPr>
        <w:t>більше</w:t>
      </w:r>
      <w:r>
        <w:rPr>
          <w:rFonts w:ascii="Times New Roman" w:hAnsi="Times New Roman"/>
          <w:bCs/>
          <w:sz w:val="28"/>
          <w:szCs w:val="28"/>
        </w:rPr>
        <w:t xml:space="preserve"> </w:t>
      </w:r>
      <w:r w:rsidRPr="00EA6970">
        <w:rPr>
          <w:rFonts w:ascii="Times New Roman" w:hAnsi="Times New Roman"/>
          <w:bCs/>
          <w:sz w:val="28"/>
          <w:szCs w:val="28"/>
        </w:rPr>
        <w:t>цікавого для себе, щоб</w:t>
      </w:r>
      <w:r>
        <w:rPr>
          <w:rFonts w:ascii="Times New Roman" w:hAnsi="Times New Roman"/>
          <w:bCs/>
          <w:sz w:val="28"/>
          <w:szCs w:val="28"/>
        </w:rPr>
        <w:t xml:space="preserve"> </w:t>
      </w:r>
      <w:r w:rsidRPr="00EA6970">
        <w:rPr>
          <w:rFonts w:ascii="Times New Roman" w:hAnsi="Times New Roman"/>
          <w:bCs/>
          <w:sz w:val="28"/>
          <w:szCs w:val="28"/>
        </w:rPr>
        <w:t>збагачувалася</w:t>
      </w:r>
      <w:r>
        <w:rPr>
          <w:rFonts w:ascii="Times New Roman" w:hAnsi="Times New Roman"/>
          <w:bCs/>
          <w:sz w:val="28"/>
          <w:szCs w:val="28"/>
        </w:rPr>
        <w:t xml:space="preserve"> </w:t>
      </w:r>
      <w:r w:rsidRPr="00EA6970">
        <w:rPr>
          <w:rFonts w:ascii="Times New Roman" w:hAnsi="Times New Roman"/>
          <w:bCs/>
          <w:sz w:val="28"/>
          <w:szCs w:val="28"/>
        </w:rPr>
        <w:t>корисними</w:t>
      </w:r>
      <w:r>
        <w:rPr>
          <w:rFonts w:ascii="Times New Roman" w:hAnsi="Times New Roman"/>
          <w:bCs/>
          <w:sz w:val="28"/>
          <w:szCs w:val="28"/>
        </w:rPr>
        <w:t xml:space="preserve"> </w:t>
      </w:r>
      <w:r w:rsidRPr="00EA6970">
        <w:rPr>
          <w:rFonts w:ascii="Times New Roman" w:hAnsi="Times New Roman"/>
          <w:bCs/>
          <w:sz w:val="28"/>
          <w:szCs w:val="28"/>
        </w:rPr>
        <w:t>знаннями і добрими</w:t>
      </w:r>
      <w:r>
        <w:rPr>
          <w:rFonts w:ascii="Times New Roman" w:hAnsi="Times New Roman"/>
          <w:bCs/>
          <w:sz w:val="28"/>
          <w:szCs w:val="28"/>
        </w:rPr>
        <w:t xml:space="preserve"> </w:t>
      </w:r>
      <w:r w:rsidRPr="00EA6970">
        <w:rPr>
          <w:rFonts w:ascii="Times New Roman" w:hAnsi="Times New Roman"/>
          <w:bCs/>
          <w:sz w:val="28"/>
          <w:szCs w:val="28"/>
        </w:rPr>
        <w:t>почуттями.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«Відвідування дитиною дошкільного закладу не звільняє сім’ю від обов’язку виховувати і розвивати її в родинному колі»</w:t>
      </w:r>
      <w:r w:rsidRPr="00EA6970">
        <w:rPr>
          <w:rFonts w:ascii="Times New Roman" w:hAnsi="Times New Roman"/>
          <w:bCs/>
          <w:sz w:val="28"/>
          <w:szCs w:val="28"/>
        </w:rPr>
        <w:br/>
        <w:t>(стаття 7, пункт 3 «Закону про дошкільну освіту та виховання»)</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Ми разом з Вами зацікавлені в тому, щоб відвідування дитиною дитячого садка було комфортним і корисним.</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Тому просимо Вас дотримуватися наступних правил:</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 xml:space="preserve">   Запізнення — завжди стрес для дорослих і дітей. Будь ласка, приходьте вчасно! Проводжайте дитину до групи та </w:t>
      </w:r>
      <w:proofErr w:type="spellStart"/>
      <w:r w:rsidRPr="00EA6970">
        <w:rPr>
          <w:rFonts w:ascii="Times New Roman" w:hAnsi="Times New Roman"/>
          <w:bCs/>
          <w:sz w:val="28"/>
          <w:szCs w:val="28"/>
        </w:rPr>
        <w:t>передавайте</w:t>
      </w:r>
      <w:proofErr w:type="spellEnd"/>
      <w:r w:rsidRPr="00EA6970">
        <w:rPr>
          <w:rFonts w:ascii="Times New Roman" w:hAnsi="Times New Roman"/>
          <w:bCs/>
          <w:sz w:val="28"/>
          <w:szCs w:val="28"/>
        </w:rPr>
        <w:t xml:space="preserve"> особисто в руки педагогам.</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 xml:space="preserve">Ідучи додому з дитячого садка, обов’язково </w:t>
      </w:r>
      <w:proofErr w:type="spellStart"/>
      <w:r w:rsidRPr="00EA6970">
        <w:rPr>
          <w:rFonts w:ascii="Times New Roman" w:hAnsi="Times New Roman"/>
          <w:bCs/>
          <w:sz w:val="28"/>
          <w:szCs w:val="28"/>
        </w:rPr>
        <w:t>повідомте</w:t>
      </w:r>
      <w:proofErr w:type="spellEnd"/>
      <w:r w:rsidRPr="00EA6970">
        <w:rPr>
          <w:rFonts w:ascii="Times New Roman" w:hAnsi="Times New Roman"/>
          <w:bCs/>
          <w:sz w:val="28"/>
          <w:szCs w:val="28"/>
        </w:rPr>
        <w:t xml:space="preserve"> про це вихователя.</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Якщо у вашої дитини поганий настрій, обговоріть її стан з педагогом.</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 xml:space="preserve">При вході, будь ласка, </w:t>
      </w:r>
      <w:r>
        <w:rPr>
          <w:rFonts w:ascii="Times New Roman" w:hAnsi="Times New Roman"/>
          <w:bCs/>
          <w:sz w:val="28"/>
          <w:szCs w:val="28"/>
        </w:rPr>
        <w:t>о</w:t>
      </w:r>
      <w:r w:rsidRPr="00EA6970">
        <w:rPr>
          <w:rFonts w:ascii="Times New Roman" w:hAnsi="Times New Roman"/>
          <w:bCs/>
          <w:sz w:val="28"/>
          <w:szCs w:val="28"/>
        </w:rPr>
        <w:t>чистіть взуття та зачиняйте за собою вхідні двері.</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Ми просимо Вас: допоможіть своїй дитині вранці роздягнутися, акуратно скласти речі в шафу.</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Прослідкуйте, щоб дитина завжди була чистою, охайною, акуратно та по сезону одягненою. Одяг повинен бути зручним, відповідати погодним та сезонним вимогам</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Прослідкуйте, щоб у дитини були чисті та коротко підстрижені нігті.</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Дайте дитині з собою носовичок.</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У шафі дитини повинний бути завжди запасний одяг для групи. Восени та навесні просимо приносити запасний верхній одяг і взуття для прогулянок.</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lastRenderedPageBreak/>
        <w:t>Щоб запобігти втраті або обміну речей, позначте білизну, одяг і взуття ваших дітей.</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Прослідкуйте, щоб в кишенях дитини не було гострих, ріжучих предметів, предметів, які можуть зашкодити життю і здоров’ю дитини. Не давайте дитині з собою жувальну гумку, солодощів тощо.</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 xml:space="preserve">О 9.00 починаються заняття. Тому переконливо просимо Вас: якщо Ви прийшли, коли заняття розпочалося, допоможіть дитині </w:t>
      </w:r>
      <w:proofErr w:type="spellStart"/>
      <w:r w:rsidRPr="00EA6970">
        <w:rPr>
          <w:rFonts w:ascii="Times New Roman" w:hAnsi="Times New Roman"/>
          <w:bCs/>
          <w:sz w:val="28"/>
          <w:szCs w:val="28"/>
        </w:rPr>
        <w:t>роздягтися</w:t>
      </w:r>
      <w:proofErr w:type="spellEnd"/>
      <w:r w:rsidRPr="00EA6970">
        <w:rPr>
          <w:rFonts w:ascii="Times New Roman" w:hAnsi="Times New Roman"/>
          <w:bCs/>
          <w:sz w:val="28"/>
          <w:szCs w:val="28"/>
        </w:rPr>
        <w:t xml:space="preserve"> і тихо приєднатися до дітей.</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Не відволікайте педагога під час занять, всі проблеми Ви зможете обговорити у зручний час — вранці до 8.00, в другій половині дня після 17.30.</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Для музичних занять дитині знадобляться чешки в окремому мішечку, для фізкультурних – чешки, футболка, шорти, носочки.</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Пам’ятайте: іграшка дитини — іграшка для всіх! Вона може зламатися, загубитися. Вихователі за іграшки не відповідають.</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У нашому дитячому садку обов’язковими є всі батьківські збори (2 рази на рік). Якщо з об’єктивних причин ви не зможете прийти, попередьте педагогів заздалегідь.</w:t>
      </w:r>
    </w:p>
    <w:p w:rsidR="00AD54D8" w:rsidRPr="00EA6970" w:rsidRDefault="00AD54D8" w:rsidP="00EA6970">
      <w:pPr>
        <w:spacing w:line="360" w:lineRule="auto"/>
        <w:ind w:firstLine="567"/>
        <w:rPr>
          <w:rFonts w:ascii="Times New Roman" w:hAnsi="Times New Roman"/>
          <w:sz w:val="28"/>
          <w:szCs w:val="28"/>
        </w:rPr>
      </w:pPr>
      <w:r w:rsidRPr="00EA6970">
        <w:rPr>
          <w:rFonts w:ascii="Times New Roman" w:hAnsi="Times New Roman"/>
          <w:bCs/>
          <w:sz w:val="28"/>
          <w:szCs w:val="28"/>
        </w:rPr>
        <w:t>За харчування дітей батьки сплачують квитанцію у триденний строк з дня її отримання (не пізніше 20 числа поточного місяця на місяць вперед).</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При виникненні у дитини симптомів отруєння (блювота, пронос) або симптомів ГРВІ (кашель, температура, нежить) звертайтеся на прийом до дільничного педіатра, в дитячий сад дитина з такими симптомами не приймається. Якщо ваша дитина занедужала, просимо до 8.00 повідомити старшу медсестру по телефону.</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Після хвороби дитина приймається в дошкільний заклад при наявності медичної довідки.</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Якщо дитина не відвідувала заклад більше двох тижнів необхідно додати шкребок на ентеробіоз.</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 xml:space="preserve">Якщо Ви не змогли вирішити будь-яке питання з педагогами, Ви можете звернутися до вихователя-методиста, завідувача, старшої </w:t>
      </w:r>
      <w:proofErr w:type="spellStart"/>
      <w:r w:rsidRPr="00EA6970">
        <w:rPr>
          <w:rFonts w:ascii="Times New Roman" w:hAnsi="Times New Roman"/>
          <w:bCs/>
          <w:sz w:val="28"/>
          <w:szCs w:val="28"/>
        </w:rPr>
        <w:t>мед,сестри</w:t>
      </w:r>
      <w:proofErr w:type="spellEnd"/>
      <w:r w:rsidRPr="00EA6970">
        <w:rPr>
          <w:rFonts w:ascii="Times New Roman" w:hAnsi="Times New Roman"/>
          <w:bCs/>
          <w:sz w:val="28"/>
          <w:szCs w:val="28"/>
        </w:rPr>
        <w:t>.</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lastRenderedPageBreak/>
        <w:t>Конфліктні та спірні ситуації у нас прийнято вирішувати за відсутності дітей.</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Протягом року буде багато свят, розваг, виставок, які стануть незабутніми подіями в житті вашої дитини, запрошуємо Вас брати в них активну участь.</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Пам’ятайте: батьки несуть відповідальність перед суспільством і державою за розвиток, виховання і навчання дітей, за збереження їх життя, здоров’я, людської гідності.</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Просимо Вас дотримуватись встановленого режиму дня дошкільного закладу.</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Забороняється перебування на території дошкільного закладу сторонніх осіб.</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У нас в садочку забороняється будь-кому в нетверезому стані забирати дітей.</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 xml:space="preserve">Будьте </w:t>
      </w:r>
      <w:r>
        <w:rPr>
          <w:rFonts w:ascii="Times New Roman" w:hAnsi="Times New Roman"/>
          <w:bCs/>
          <w:sz w:val="28"/>
          <w:szCs w:val="28"/>
        </w:rPr>
        <w:t>в</w:t>
      </w:r>
      <w:r w:rsidRPr="00EA6970">
        <w:rPr>
          <w:rFonts w:ascii="Times New Roman" w:hAnsi="Times New Roman"/>
          <w:bCs/>
          <w:sz w:val="28"/>
          <w:szCs w:val="28"/>
        </w:rPr>
        <w:t>вічливі, дотримуйтесь морально-етичних     норм у спілкуванні!</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Приходьте за дитиною у чітко визначений час. Мала дитина дуже переживає, якщо батьки затримуються.</w:t>
      </w:r>
    </w:p>
    <w:p w:rsidR="00AD54D8" w:rsidRPr="00EA6970" w:rsidRDefault="00AD54D8" w:rsidP="000A3E97">
      <w:pPr>
        <w:spacing w:line="240" w:lineRule="auto"/>
        <w:ind w:firstLine="567"/>
        <w:rPr>
          <w:rFonts w:ascii="Times New Roman" w:hAnsi="Times New Roman"/>
          <w:sz w:val="28"/>
          <w:szCs w:val="28"/>
        </w:rPr>
      </w:pPr>
      <w:r w:rsidRPr="00EA6970">
        <w:rPr>
          <w:rFonts w:ascii="Times New Roman" w:hAnsi="Times New Roman"/>
          <w:bCs/>
          <w:sz w:val="28"/>
          <w:szCs w:val="28"/>
        </w:rPr>
        <w:t>Кажіть дітям: «Я тебе люблю».</w:t>
      </w:r>
    </w:p>
    <w:p w:rsidR="00AD54D8" w:rsidRPr="00F4750C" w:rsidRDefault="00AD54D8" w:rsidP="000A3E97">
      <w:pPr>
        <w:spacing w:line="240" w:lineRule="auto"/>
        <w:ind w:firstLine="567"/>
        <w:rPr>
          <w:rFonts w:ascii="Times New Roman" w:hAnsi="Times New Roman"/>
          <w:sz w:val="28"/>
          <w:szCs w:val="28"/>
        </w:rPr>
      </w:pPr>
    </w:p>
    <w:sectPr w:rsidR="00AD54D8" w:rsidRPr="00F4750C" w:rsidSect="000566AA">
      <w:pgSz w:w="11906" w:h="16838"/>
      <w:pgMar w:top="709" w:right="567" w:bottom="1134" w:left="1701" w:header="709" w:footer="709" w:gutter="0"/>
      <w:pgBorders w:offsetFrom="page">
        <w:top w:val="double" w:sz="4" w:space="24" w:color="365F91" w:themeColor="accent1" w:themeShade="BF"/>
        <w:left w:val="double" w:sz="4" w:space="24" w:color="365F91" w:themeColor="accent1" w:themeShade="BF"/>
        <w:bottom w:val="double" w:sz="4" w:space="24" w:color="365F91" w:themeColor="accent1" w:themeShade="BF"/>
        <w:right w:val="double" w:sz="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C3946"/>
    <w:multiLevelType w:val="multilevel"/>
    <w:tmpl w:val="F1D046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1C81"/>
    <w:rsid w:val="000566AA"/>
    <w:rsid w:val="000A3E97"/>
    <w:rsid w:val="0014346C"/>
    <w:rsid w:val="001854F7"/>
    <w:rsid w:val="001B129E"/>
    <w:rsid w:val="004409E4"/>
    <w:rsid w:val="00441DAD"/>
    <w:rsid w:val="004C7FE2"/>
    <w:rsid w:val="0052058D"/>
    <w:rsid w:val="00661927"/>
    <w:rsid w:val="00666263"/>
    <w:rsid w:val="00693830"/>
    <w:rsid w:val="006F4D0C"/>
    <w:rsid w:val="0072656E"/>
    <w:rsid w:val="009B1CCC"/>
    <w:rsid w:val="00A54049"/>
    <w:rsid w:val="00AD54D8"/>
    <w:rsid w:val="00AF740E"/>
    <w:rsid w:val="00B61C81"/>
    <w:rsid w:val="00C56897"/>
    <w:rsid w:val="00EA6018"/>
    <w:rsid w:val="00EA6970"/>
    <w:rsid w:val="00EF5180"/>
    <w:rsid w:val="00F4750C"/>
    <w:rsid w:val="00F72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1362E"/>
  <w15:docId w15:val="{3DC98E2D-D96B-4A22-865C-294055C9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1CC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58D"/>
    <w:rPr>
      <w:rFonts w:cs="Times New Roman"/>
      <w:color w:val="0563C1"/>
      <w:u w:val="single"/>
    </w:rPr>
  </w:style>
  <w:style w:type="paragraph" w:styleId="a4">
    <w:name w:val="Normal (Web)"/>
    <w:basedOn w:val="a"/>
    <w:uiPriority w:val="99"/>
    <w:unhideWhenUsed/>
    <w:rsid w:val="000566AA"/>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9543">
      <w:bodyDiv w:val="1"/>
      <w:marLeft w:val="0"/>
      <w:marRight w:val="0"/>
      <w:marTop w:val="0"/>
      <w:marBottom w:val="0"/>
      <w:divBdr>
        <w:top w:val="none" w:sz="0" w:space="0" w:color="auto"/>
        <w:left w:val="none" w:sz="0" w:space="0" w:color="auto"/>
        <w:bottom w:val="none" w:sz="0" w:space="0" w:color="auto"/>
        <w:right w:val="none" w:sz="0" w:space="0" w:color="auto"/>
      </w:divBdr>
    </w:div>
    <w:div w:id="2080714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rchild.org.ua/927-adaptatsiya-dytyny-do-dytyachoho-sadoch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child.org.ua/927-adaptatsiya-dytyny-do-dytyachoho-sadochk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8368</Words>
  <Characters>4770</Characters>
  <Application>Microsoft Office Word</Application>
  <DocSecurity>0</DocSecurity>
  <Lines>39</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Слободян</cp:lastModifiedBy>
  <cp:revision>15</cp:revision>
  <cp:lastPrinted>2016-03-16T15:41:00Z</cp:lastPrinted>
  <dcterms:created xsi:type="dcterms:W3CDTF">2016-02-20T20:45:00Z</dcterms:created>
  <dcterms:modified xsi:type="dcterms:W3CDTF">2025-09-16T13:43:00Z</dcterms:modified>
</cp:coreProperties>
</file>