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E97ED" w14:textId="0E04244D" w:rsidR="00DE3E28" w:rsidRPr="002D5E86" w:rsidRDefault="00DE3E28" w:rsidP="004A3E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E86">
        <w:rPr>
          <w:rFonts w:ascii="Times New Roman" w:hAnsi="Times New Roman" w:cs="Times New Roman"/>
          <w:b/>
          <w:sz w:val="28"/>
          <w:szCs w:val="28"/>
        </w:rPr>
        <w:t>ЕКСПЕРТНИЙ ВИСНОВОК</w:t>
      </w:r>
    </w:p>
    <w:p w14:paraId="2137375E" w14:textId="77777777" w:rsidR="002D5E86" w:rsidRPr="002D5E86" w:rsidRDefault="00BF68FD" w:rsidP="004A3E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Образотворче мистецтво 2 </w:t>
      </w:r>
      <w:proofErr w:type="spellStart"/>
      <w:r w:rsidR="00A84B7D" w:rsidRPr="002D5E86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  <w:r w:rsidR="00A84B7D" w:rsidRPr="002D5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53CF13" w14:textId="77777777" w:rsidR="002D5E86" w:rsidRPr="002D5E86" w:rsidRDefault="00BF68FD" w:rsidP="004A3E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84B7D" w:rsidRPr="002D5E86">
        <w:rPr>
          <w:rFonts w:ascii="Times New Roman" w:hAnsi="Times New Roman" w:cs="Times New Roman"/>
          <w:b/>
          <w:sz w:val="28"/>
          <w:szCs w:val="28"/>
          <w:lang w:val="uk-UA"/>
        </w:rPr>
        <w:t>льбом</w:t>
      </w:r>
    </w:p>
    <w:p w14:paraId="503BFDC1" w14:textId="77777777" w:rsidR="000A62AB" w:rsidRPr="00A84B7D" w:rsidRDefault="002D5E86" w:rsidP="004A3E2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5E86">
        <w:rPr>
          <w:rFonts w:ascii="Times New Roman" w:hAnsi="Times New Roman" w:cs="Times New Roman"/>
          <w:b/>
          <w:sz w:val="28"/>
          <w:szCs w:val="28"/>
          <w:lang w:val="uk-UA"/>
        </w:rPr>
        <w:t>2021рік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24C772" w14:textId="77777777" w:rsidR="00EE5F86" w:rsidRDefault="00EE5F86" w:rsidP="004A3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82C236" w14:textId="281B0893" w:rsidR="000A62AB" w:rsidRDefault="000A62AB" w:rsidP="004A3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5E86">
        <w:rPr>
          <w:rFonts w:ascii="Times New Roman" w:hAnsi="Times New Roman" w:cs="Times New Roman"/>
          <w:b/>
          <w:sz w:val="28"/>
          <w:szCs w:val="28"/>
        </w:rPr>
        <w:t>Автори</w:t>
      </w:r>
      <w:proofErr w:type="spellEnd"/>
      <w:r w:rsidR="00BE1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E86">
        <w:rPr>
          <w:rFonts w:ascii="Times New Roman" w:hAnsi="Times New Roman" w:cs="Times New Roman"/>
          <w:b/>
          <w:sz w:val="28"/>
          <w:szCs w:val="28"/>
        </w:rPr>
        <w:t>/</w:t>
      </w:r>
      <w:r w:rsidR="00BE19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5E86">
        <w:rPr>
          <w:rFonts w:ascii="Times New Roman" w:hAnsi="Times New Roman" w:cs="Times New Roman"/>
          <w:b/>
          <w:sz w:val="28"/>
          <w:szCs w:val="28"/>
        </w:rPr>
        <w:t>укладачі</w:t>
      </w:r>
      <w:proofErr w:type="spellEnd"/>
      <w:r w:rsidRPr="002D5E86">
        <w:rPr>
          <w:rFonts w:ascii="Times New Roman" w:hAnsi="Times New Roman" w:cs="Times New Roman"/>
          <w:b/>
          <w:sz w:val="28"/>
          <w:szCs w:val="28"/>
        </w:rPr>
        <w:t>:</w:t>
      </w:r>
    </w:p>
    <w:p w14:paraId="3B615714" w14:textId="24B6A062" w:rsidR="0087555B" w:rsidRPr="00BF68FD" w:rsidRDefault="00BF68FD" w:rsidP="004A3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Романівна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Дунець</w:t>
      </w:r>
      <w:proofErr w:type="spellEnd"/>
    </w:p>
    <w:p w14:paraId="20565C5B" w14:textId="7F6B11BA" w:rsidR="00A17911" w:rsidRPr="002D5E86" w:rsidRDefault="00483911" w:rsidP="004A3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Людмила Романівна Шу</w:t>
      </w:r>
      <w:bookmarkStart w:id="0" w:name="_GoBack"/>
      <w:bookmarkEnd w:id="0"/>
      <w:r w:rsidR="00BF68FD">
        <w:rPr>
          <w:rFonts w:ascii="Times New Roman" w:hAnsi="Times New Roman" w:cs="Times New Roman"/>
          <w:b/>
          <w:sz w:val="28"/>
          <w:szCs w:val="28"/>
          <w:lang w:val="uk-UA"/>
        </w:rPr>
        <w:t>шко</w:t>
      </w:r>
    </w:p>
    <w:p w14:paraId="2C21CA7A" w14:textId="77777777" w:rsidR="005B1B02" w:rsidRPr="002D5E86" w:rsidRDefault="005B1B0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6185BC" w14:textId="77777777" w:rsidR="00A17911" w:rsidRPr="007955CF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змістового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поданими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>:</w:t>
      </w:r>
    </w:p>
    <w:p w14:paraId="635447D9" w14:textId="77777777" w:rsidR="00A17911" w:rsidRPr="007955CF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C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змістового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наповнення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видання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чинним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нормативно-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правовим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актам у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>.</w:t>
      </w:r>
    </w:p>
    <w:p w14:paraId="335545C5" w14:textId="77777777" w:rsidR="00DF357E" w:rsidRDefault="00BF68FD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8FD">
        <w:rPr>
          <w:rFonts w:ascii="Times New Roman" w:hAnsi="Times New Roman" w:cs="Times New Roman"/>
          <w:sz w:val="28"/>
          <w:szCs w:val="28"/>
          <w:lang w:val="uk-UA"/>
        </w:rPr>
        <w:t>Альбом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57E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відповідає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до методики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DF357E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образотворче </w:t>
      </w:r>
      <w:r w:rsidR="00DF357E" w:rsidRPr="007955CF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 w:rsidR="00DF357E" w:rsidRPr="007955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F357E" w:rsidRPr="007955CF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="00DF357E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7E" w:rsidRPr="007955CF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="00DF357E" w:rsidRPr="007955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F357E" w:rsidRPr="007955CF">
        <w:rPr>
          <w:rFonts w:ascii="Times New Roman" w:hAnsi="Times New Roman" w:cs="Times New Roman"/>
          <w:sz w:val="28"/>
          <w:szCs w:val="28"/>
        </w:rPr>
        <w:t>дидактиці</w:t>
      </w:r>
      <w:proofErr w:type="spellEnd"/>
      <w:r w:rsidR="00DF357E" w:rsidRPr="007955CF">
        <w:rPr>
          <w:rFonts w:ascii="Times New Roman" w:hAnsi="Times New Roman" w:cs="Times New Roman"/>
          <w:sz w:val="28"/>
          <w:szCs w:val="28"/>
        </w:rPr>
        <w:t xml:space="preserve"> та</w:t>
      </w:r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57E" w:rsidRPr="007955CF">
        <w:rPr>
          <w:rFonts w:ascii="Times New Roman" w:hAnsi="Times New Roman" w:cs="Times New Roman"/>
          <w:sz w:val="28"/>
          <w:szCs w:val="28"/>
        </w:rPr>
        <w:t>методиці</w:t>
      </w:r>
      <w:proofErr w:type="spellEnd"/>
      <w:r w:rsidR="00DF357E" w:rsidRPr="007955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626CA8" w14:textId="77777777" w:rsidR="000242E2" w:rsidRPr="007955CF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F5DEA" w14:textId="77777777" w:rsidR="00A17911" w:rsidRPr="007955CF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C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Оптимальність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обсягу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змістового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наповнення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видання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F2E800" w14:textId="77777777" w:rsidR="00A17911" w:rsidRPr="007955CF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відповідно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категорії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користувачів</w:t>
      </w:r>
      <w:proofErr w:type="spellEnd"/>
      <w:r w:rsidR="00105AAB" w:rsidRPr="007955C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DBB0392" w14:textId="71140544" w:rsidR="00A17911" w:rsidRPr="007955CF" w:rsidRDefault="007955CF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>ідповідає</w:t>
      </w:r>
      <w:r w:rsidR="00A17911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обсягу навчального матеріалу 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17911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годин, відведених на вивчення навчального п</w:t>
      </w:r>
      <w:r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редмета </w:t>
      </w:r>
      <w:r w:rsidR="003D575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D5756" w:rsidRPr="003D5756">
        <w:rPr>
          <w:rFonts w:ascii="Times New Roman" w:hAnsi="Times New Roman" w:cs="Times New Roman"/>
          <w:sz w:val="28"/>
          <w:szCs w:val="28"/>
          <w:lang w:val="uk-UA"/>
        </w:rPr>
        <w:t>бразотворче мистецтво</w:t>
      </w:r>
      <w:r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>має достатність</w:t>
      </w:r>
      <w:r w:rsidR="00A17911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матеріалу для досягнення результатів навчання, визначених освітньою</w:t>
      </w:r>
      <w:r w:rsidR="003D57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>навчальною програмою.</w:t>
      </w:r>
    </w:p>
    <w:p w14:paraId="7A84BB06" w14:textId="77777777" w:rsidR="00A17911" w:rsidRPr="007955CF" w:rsidRDefault="007955CF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д</w:t>
      </w:r>
      <w:proofErr w:type="spellStart"/>
      <w:r w:rsidR="00105AAB" w:rsidRPr="007955CF">
        <w:rPr>
          <w:rFonts w:ascii="Times New Roman" w:hAnsi="Times New Roman" w:cs="Times New Roman"/>
          <w:sz w:val="28"/>
          <w:szCs w:val="28"/>
        </w:rPr>
        <w:t>оцільно</w:t>
      </w:r>
      <w:proofErr w:type="spellEnd"/>
      <w:r w:rsidR="00105AAB" w:rsidRPr="007955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05AAB" w:rsidRPr="007955CF">
        <w:rPr>
          <w:rFonts w:ascii="Times New Roman" w:hAnsi="Times New Roman" w:cs="Times New Roman"/>
          <w:sz w:val="28"/>
          <w:szCs w:val="28"/>
        </w:rPr>
        <w:t>збалансовано</w:t>
      </w:r>
      <w:proofErr w:type="spellEnd"/>
      <w:r w:rsidR="00105AAB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оптимальне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теоретичного і </w:t>
      </w:r>
    </w:p>
    <w:p w14:paraId="5107BDDB" w14:textId="77777777" w:rsid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CF">
        <w:rPr>
          <w:rFonts w:ascii="Times New Roman" w:hAnsi="Times New Roman" w:cs="Times New Roman"/>
          <w:sz w:val="28"/>
          <w:szCs w:val="28"/>
        </w:rPr>
        <w:t xml:space="preserve">практичного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>.</w:t>
      </w:r>
    </w:p>
    <w:p w14:paraId="310B4AF5" w14:textId="77777777" w:rsidR="000242E2" w:rsidRPr="007955CF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76F06" w14:textId="77777777" w:rsidR="00A17911" w:rsidRPr="007955CF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C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виду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видання</w:t>
      </w:r>
      <w:proofErr w:type="spellEnd"/>
    </w:p>
    <w:p w14:paraId="647B00BC" w14:textId="340DA58F" w:rsidR="00A17911" w:rsidRPr="005A7B27" w:rsidRDefault="003D5756" w:rsidP="005A7B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105AAB" w:rsidRPr="007955CF">
        <w:rPr>
          <w:rFonts w:ascii="Times New Roman" w:hAnsi="Times New Roman" w:cs="Times New Roman"/>
          <w:sz w:val="28"/>
          <w:szCs w:val="28"/>
        </w:rPr>
        <w:t>льбом</w:t>
      </w:r>
      <w:proofErr w:type="spellEnd"/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п</w:t>
      </w:r>
      <w:r w:rsidR="00105AAB" w:rsidRPr="007955CF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17911" w:rsidRPr="007955CF">
        <w:rPr>
          <w:rFonts w:ascii="Times New Roman" w:hAnsi="Times New Roman" w:cs="Times New Roman"/>
          <w:sz w:val="28"/>
          <w:szCs w:val="28"/>
        </w:rPr>
        <w:t xml:space="preserve"> предмета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 w:rsidR="002778D8">
        <w:rPr>
          <w:rFonts w:ascii="Times New Roman" w:hAnsi="Times New Roman" w:cs="Times New Roman"/>
          <w:sz w:val="28"/>
          <w:szCs w:val="28"/>
          <w:lang w:val="uk-UA"/>
        </w:rPr>
        <w:t xml:space="preserve"> Л.М. </w:t>
      </w:r>
      <w:r w:rsidR="00BE19F4">
        <w:rPr>
          <w:rFonts w:ascii="Times New Roman" w:hAnsi="Times New Roman" w:cs="Times New Roman"/>
          <w:sz w:val="28"/>
          <w:szCs w:val="28"/>
          <w:lang w:val="uk-UA"/>
        </w:rPr>
        <w:t>Масол</w:t>
      </w:r>
      <w:r w:rsidR="005A7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19F4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2778D8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BE19F4">
        <w:rPr>
          <w:rFonts w:ascii="Times New Roman" w:hAnsi="Times New Roman" w:cs="Times New Roman"/>
          <w:sz w:val="28"/>
          <w:szCs w:val="28"/>
          <w:lang w:val="uk-UA"/>
        </w:rPr>
        <w:t>Гайдамака</w:t>
      </w:r>
      <w:r w:rsidR="002778D8">
        <w:rPr>
          <w:rFonts w:ascii="Times New Roman" w:hAnsi="Times New Roman" w:cs="Times New Roman"/>
          <w:sz w:val="28"/>
          <w:szCs w:val="28"/>
          <w:lang w:val="uk-UA"/>
        </w:rPr>
        <w:t>, О.М.</w:t>
      </w:r>
      <w:r w:rsidR="00BE19F4">
        <w:rPr>
          <w:rFonts w:ascii="Times New Roman" w:hAnsi="Times New Roman" w:cs="Times New Roman"/>
          <w:sz w:val="28"/>
          <w:szCs w:val="28"/>
          <w:lang w:val="uk-UA"/>
        </w:rPr>
        <w:t xml:space="preserve"> Колотило</w:t>
      </w:r>
      <w:r w:rsidR="00105AAB" w:rsidRPr="007955CF">
        <w:rPr>
          <w:rFonts w:ascii="Times New Roman" w:hAnsi="Times New Roman" w:cs="Times New Roman"/>
          <w:sz w:val="28"/>
          <w:szCs w:val="28"/>
        </w:rPr>
        <w:t xml:space="preserve">, </w:t>
      </w:r>
      <w:r w:rsidR="002778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компонент </w:t>
      </w:r>
      <w:bookmarkStart w:id="1" w:name="_Hlk77979664"/>
      <w:r>
        <w:rPr>
          <w:rFonts w:ascii="Times New Roman" w:hAnsi="Times New Roman" w:cs="Times New Roman"/>
          <w:sz w:val="28"/>
          <w:szCs w:val="28"/>
          <w:lang w:val="uk-UA"/>
        </w:rPr>
        <w:t>образотворче мистецтво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4C4387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4387" w:rsidRPr="007955CF">
        <w:rPr>
          <w:rFonts w:ascii="Times New Roman" w:hAnsi="Times New Roman" w:cs="Times New Roman"/>
          <w:sz w:val="28"/>
          <w:szCs w:val="28"/>
          <w:lang w:val="uk-UA"/>
        </w:rPr>
        <w:t>ілюстративно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4387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наочні матеріали, </w:t>
      </w:r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105AAB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756">
        <w:rPr>
          <w:rFonts w:ascii="Times New Roman" w:hAnsi="Times New Roman" w:cs="Times New Roman"/>
          <w:sz w:val="28"/>
          <w:szCs w:val="28"/>
          <w:lang w:val="uk-UA"/>
        </w:rPr>
        <w:t>образотворче мистецтво</w:t>
      </w:r>
      <w:r w:rsidR="004C4387" w:rsidRPr="007955CF">
        <w:rPr>
          <w:rFonts w:ascii="Times New Roman" w:hAnsi="Times New Roman" w:cs="Times New Roman"/>
          <w:sz w:val="28"/>
          <w:szCs w:val="28"/>
        </w:rPr>
        <w:t xml:space="preserve">. </w:t>
      </w:r>
      <w:r w:rsidR="004C4387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AAB" w:rsidRPr="0087555B">
        <w:rPr>
          <w:rFonts w:ascii="Times New Roman" w:hAnsi="Times New Roman" w:cs="Times New Roman"/>
          <w:sz w:val="28"/>
          <w:szCs w:val="28"/>
          <w:lang w:val="uk-UA"/>
        </w:rPr>
        <w:t xml:space="preserve">Створений </w:t>
      </w:r>
      <w:r w:rsidR="00A17911" w:rsidRPr="0087555B">
        <w:rPr>
          <w:rFonts w:ascii="Times New Roman" w:hAnsi="Times New Roman" w:cs="Times New Roman"/>
          <w:sz w:val="28"/>
          <w:szCs w:val="28"/>
          <w:lang w:val="uk-UA"/>
        </w:rPr>
        <w:t>для оптимізації та підвищення ефективності навчально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17911" w:rsidRPr="0087555B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пізнавальної діяльності здобувачів освіти. </w:t>
      </w:r>
    </w:p>
    <w:p w14:paraId="5DD8180B" w14:textId="77777777" w:rsid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31139" w14:textId="77777777" w:rsidR="00A17911" w:rsidRPr="0087555B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55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4. Науковість викладу навчальної інформації </w:t>
      </w:r>
    </w:p>
    <w:p w14:paraId="374892BF" w14:textId="77777777" w:rsidR="00A17911" w:rsidRPr="0087555B" w:rsidRDefault="004C4387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55B">
        <w:rPr>
          <w:rFonts w:ascii="Times New Roman" w:hAnsi="Times New Roman" w:cs="Times New Roman"/>
          <w:sz w:val="28"/>
          <w:szCs w:val="28"/>
          <w:lang w:val="uk-UA"/>
        </w:rPr>
        <w:t>Змістове наповнення відповідає</w:t>
      </w:r>
      <w:r w:rsidR="00A17911" w:rsidRPr="0087555B">
        <w:rPr>
          <w:rFonts w:ascii="Times New Roman" w:hAnsi="Times New Roman" w:cs="Times New Roman"/>
          <w:sz w:val="28"/>
          <w:szCs w:val="28"/>
          <w:lang w:val="uk-UA"/>
        </w:rPr>
        <w:t xml:space="preserve"> вимогам Закону Украї</w:t>
      </w:r>
      <w:r w:rsidRPr="0087555B">
        <w:rPr>
          <w:rFonts w:ascii="Times New Roman" w:hAnsi="Times New Roman" w:cs="Times New Roman"/>
          <w:sz w:val="28"/>
          <w:szCs w:val="28"/>
          <w:lang w:val="uk-UA"/>
        </w:rPr>
        <w:t>ни «Про освіту» і не порушує принцип академічної доброчесності, відповід</w:t>
      </w:r>
      <w:r w:rsidRPr="007955CF"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="00A17911" w:rsidRPr="0087555B">
        <w:rPr>
          <w:rFonts w:ascii="Times New Roman" w:hAnsi="Times New Roman" w:cs="Times New Roman"/>
          <w:sz w:val="28"/>
          <w:szCs w:val="28"/>
          <w:lang w:val="uk-UA"/>
        </w:rPr>
        <w:t xml:space="preserve"> сучасним науковим концепціям, </w:t>
      </w:r>
    </w:p>
    <w:p w14:paraId="76327776" w14:textId="77777777" w:rsidR="00A17911" w:rsidRPr="007955CF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рівню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точний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коректний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DCE0D" w14:textId="77777777" w:rsidR="00A17911" w:rsidRPr="007955CF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загальноприйнятої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термінології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>.</w:t>
      </w:r>
    </w:p>
    <w:p w14:paraId="577676A7" w14:textId="77777777" w:rsidR="00A17911" w:rsidRPr="007955CF" w:rsidRDefault="004C4387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CF">
        <w:rPr>
          <w:rFonts w:ascii="Times New Roman" w:hAnsi="Times New Roman" w:cs="Times New Roman"/>
          <w:sz w:val="28"/>
          <w:szCs w:val="28"/>
        </w:rPr>
        <w:t xml:space="preserve">У </w:t>
      </w:r>
      <w:r w:rsidR="007955CF" w:rsidRPr="007955CF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екстах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r w:rsidR="007955CF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та завданнях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дотримано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життєвому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ос</w:t>
      </w:r>
      <w:r w:rsidR="007955CF" w:rsidRPr="007955CF">
        <w:rPr>
          <w:rFonts w:ascii="Times New Roman" w:hAnsi="Times New Roman" w:cs="Times New Roman"/>
          <w:sz w:val="28"/>
          <w:szCs w:val="28"/>
        </w:rPr>
        <w:t>віти</w:t>
      </w:r>
      <w:proofErr w:type="spellEnd"/>
      <w:r w:rsidR="007955CF" w:rsidRP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5CF" w:rsidRPr="007955CF">
        <w:rPr>
          <w:rFonts w:ascii="Times New Roman" w:hAnsi="Times New Roman" w:cs="Times New Roman"/>
          <w:sz w:val="28"/>
          <w:szCs w:val="28"/>
        </w:rPr>
        <w:t>можливостям</w:t>
      </w:r>
      <w:proofErr w:type="spellEnd"/>
      <w:r w:rsidR="007955CF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5CF" w:rsidRPr="007955CF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7955CF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5CF" w:rsidRPr="007955C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7911" w:rsidRPr="007955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17911" w:rsidRPr="007955CF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2CBC4" w14:textId="77777777" w:rsidR="00A17911" w:rsidRPr="007955CF" w:rsidRDefault="007955CF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955CF">
        <w:rPr>
          <w:rFonts w:ascii="Times New Roman" w:hAnsi="Times New Roman" w:cs="Times New Roman"/>
          <w:sz w:val="28"/>
          <w:szCs w:val="28"/>
        </w:rPr>
        <w:t xml:space="preserve"> подана в </w:t>
      </w:r>
      <w:proofErr w:type="spellStart"/>
      <w:r w:rsidRPr="007955CF">
        <w:rPr>
          <w:rFonts w:ascii="Times New Roman" w:hAnsi="Times New Roman" w:cs="Times New Roman"/>
          <w:sz w:val="28"/>
          <w:szCs w:val="28"/>
        </w:rPr>
        <w:t>зошиті-</w:t>
      </w:r>
      <w:r w:rsidR="004C4387" w:rsidRPr="007955CF">
        <w:rPr>
          <w:rFonts w:ascii="Times New Roman" w:hAnsi="Times New Roman" w:cs="Times New Roman"/>
          <w:sz w:val="28"/>
          <w:szCs w:val="28"/>
        </w:rPr>
        <w:t>альбомі</w:t>
      </w:r>
      <w:proofErr w:type="spellEnd"/>
      <w:r w:rsidR="004C4387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387" w:rsidRPr="007955CF">
        <w:rPr>
          <w:rFonts w:ascii="Times New Roman" w:hAnsi="Times New Roman" w:cs="Times New Roman"/>
          <w:sz w:val="28"/>
          <w:szCs w:val="28"/>
        </w:rPr>
        <w:t>достовірна</w:t>
      </w:r>
      <w:proofErr w:type="spellEnd"/>
      <w:r w:rsidR="004C4387" w:rsidRPr="007955CF">
        <w:rPr>
          <w:rFonts w:ascii="Times New Roman" w:hAnsi="Times New Roman" w:cs="Times New Roman"/>
          <w:sz w:val="28"/>
          <w:szCs w:val="28"/>
        </w:rPr>
        <w:t xml:space="preserve">, взята </w:t>
      </w:r>
      <w:r w:rsidR="00A17911" w:rsidRPr="007955C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перевірених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>.</w:t>
      </w:r>
    </w:p>
    <w:p w14:paraId="44401C02" w14:textId="77777777" w:rsid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877F5" w14:textId="77777777" w:rsidR="005A7B27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5CF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Системність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логічність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послідовність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наступність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перспективність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викладу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5CF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Pr="007955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6CD7E7" w14:textId="0773FDE9" w:rsidR="00A17911" w:rsidRPr="005A7B27" w:rsidRDefault="005A7B27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27">
        <w:rPr>
          <w:rFonts w:ascii="Times New Roman" w:hAnsi="Times New Roman" w:cs="Times New Roman"/>
          <w:bCs/>
          <w:sz w:val="28"/>
          <w:szCs w:val="28"/>
          <w:lang w:val="uk-UA"/>
        </w:rPr>
        <w:t>Загалом, автор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3D5756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льбом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2FCD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5CF" w:rsidRPr="007955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D5756">
        <w:rPr>
          <w:rFonts w:ascii="Times New Roman" w:hAnsi="Times New Roman" w:cs="Times New Roman"/>
          <w:sz w:val="28"/>
          <w:szCs w:val="28"/>
          <w:lang w:val="uk-UA"/>
        </w:rPr>
        <w:t>Образотворче м</w:t>
      </w:r>
      <w:r w:rsidR="00B82FCD" w:rsidRPr="007955CF">
        <w:rPr>
          <w:rFonts w:ascii="Times New Roman" w:hAnsi="Times New Roman" w:cs="Times New Roman"/>
          <w:sz w:val="28"/>
          <w:szCs w:val="28"/>
          <w:lang w:val="uk-UA"/>
        </w:rPr>
        <w:t>истецтво</w:t>
      </w:r>
      <w:r w:rsidR="007955CF" w:rsidRPr="007955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2FCD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7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82FCD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клас</w:t>
      </w:r>
      <w:r w:rsidR="00B82FCD" w:rsidRPr="007955CF">
        <w:rPr>
          <w:rFonts w:ascii="Times New Roman" w:hAnsi="Times New Roman" w:cs="Times New Roman"/>
          <w:sz w:val="28"/>
          <w:szCs w:val="28"/>
        </w:rPr>
        <w:t xml:space="preserve"> </w:t>
      </w:r>
      <w:r w:rsidR="00B82FCD" w:rsidRPr="00795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системност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82FCD" w:rsidRPr="007955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цілісность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витримано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логічность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послідовность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наступность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викладі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на</w:t>
      </w:r>
      <w:r w:rsidR="007955CF" w:rsidRPr="007955CF">
        <w:rPr>
          <w:rFonts w:ascii="Times New Roman" w:hAnsi="Times New Roman" w:cs="Times New Roman"/>
          <w:sz w:val="28"/>
          <w:szCs w:val="28"/>
        </w:rPr>
        <w:t>вчального</w:t>
      </w:r>
      <w:proofErr w:type="spellEnd"/>
      <w:r w:rsidR="007955CF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5CF" w:rsidRPr="007955CF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7955CF" w:rsidRP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5CF" w:rsidRPr="007955CF">
        <w:rPr>
          <w:rFonts w:ascii="Times New Roman" w:hAnsi="Times New Roman" w:cs="Times New Roman"/>
          <w:sz w:val="28"/>
          <w:szCs w:val="28"/>
        </w:rPr>
        <w:t>в</w:t>
      </w:r>
      <w:r w:rsidR="00B82FCD" w:rsidRPr="007955CF">
        <w:rPr>
          <w:rFonts w:ascii="Times New Roman" w:hAnsi="Times New Roman" w:cs="Times New Roman"/>
          <w:sz w:val="28"/>
          <w:szCs w:val="28"/>
        </w:rPr>
        <w:t>рахувано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попередню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освітнью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FCD" w:rsidRPr="007955CF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7955C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82FCD" w:rsidRPr="007955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7911" w:rsidRPr="007955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8724E" w14:textId="77777777" w:rsidR="0018459B" w:rsidRDefault="0018459B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Правда є невеликі зауваження. </w:t>
      </w:r>
    </w:p>
    <w:p w14:paraId="1AAA83CE" w14:textId="12BE388A" w:rsidR="005A7B27" w:rsidRDefault="0018459B" w:rsidP="0018459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початку альбому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нумерація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співпадає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, </w:t>
      </w:r>
      <w:r w:rsidR="005A7B27" w:rsidRPr="0018459B">
        <w:rPr>
          <w:rFonts w:ascii="Times New Roman" w:hAnsi="Times New Roman" w:cs="Times New Roman"/>
          <w:sz w:val="28"/>
          <w:szCs w:val="28"/>
          <w:lang w:val="uk-UA"/>
        </w:rPr>
        <w:t>з підручником предмета «Мистецтво» 2 клас</w:t>
      </w:r>
      <w:r w:rsidRPr="0018459B">
        <w:rPr>
          <w:rFonts w:ascii="Times New Roman" w:hAnsi="Times New Roman" w:cs="Times New Roman"/>
          <w:sz w:val="28"/>
          <w:szCs w:val="28"/>
          <w:lang w:val="uk-UA"/>
        </w:rPr>
        <w:t xml:space="preserve">, авторів </w:t>
      </w:r>
      <w:r w:rsidR="005A7B27" w:rsidRPr="0018459B">
        <w:rPr>
          <w:rFonts w:ascii="Times New Roman" w:hAnsi="Times New Roman" w:cs="Times New Roman"/>
          <w:sz w:val="28"/>
          <w:szCs w:val="28"/>
          <w:lang w:val="uk-UA"/>
        </w:rPr>
        <w:t xml:space="preserve">Л.М. Масол, О.В. Гайдамака, О.М. Колотило, </w:t>
      </w:r>
      <w:r w:rsidR="005A7B27" w:rsidRPr="0018459B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 альбому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7B27" w:rsidRPr="0018459B">
        <w:rPr>
          <w:rFonts w:ascii="Times New Roman" w:hAnsi="Times New Roman" w:cs="Times New Roman"/>
          <w:sz w:val="28"/>
          <w:szCs w:val="28"/>
        </w:rPr>
        <w:t xml:space="preserve"> губиться.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 не так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B27" w:rsidRPr="0018459B">
        <w:rPr>
          <w:rFonts w:ascii="Times New Roman" w:hAnsi="Times New Roman" w:cs="Times New Roman"/>
          <w:sz w:val="28"/>
          <w:szCs w:val="28"/>
        </w:rPr>
        <w:t>привертає</w:t>
      </w:r>
      <w:proofErr w:type="spellEnd"/>
      <w:r w:rsidR="005A7B27" w:rsidRPr="0018459B">
        <w:rPr>
          <w:rFonts w:ascii="Times New Roman" w:hAnsi="Times New Roman" w:cs="Times New Roman"/>
          <w:sz w:val="28"/>
          <w:szCs w:val="28"/>
        </w:rPr>
        <w:t>.</w:t>
      </w:r>
    </w:p>
    <w:p w14:paraId="268BC7B2" w14:textId="395A7534" w:rsidR="0018459B" w:rsidRPr="00503E6E" w:rsidRDefault="0018459B" w:rsidP="0018459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Наприкінці 1 семестру урок номер 15 заявлено, як перевірку навчальних досягнень. Наприкінці 2 семестру, тобто в кінці року такий урок відсутній. Це дещо нелогічно.</w:t>
      </w:r>
    </w:p>
    <w:p w14:paraId="37A37709" w14:textId="77777777" w:rsid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1A5E00" w14:textId="77777777" w:rsidR="00A17911" w:rsidRPr="000242E2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2E2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Реалізація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ціннісного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компонента у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змісті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навчальних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видань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94F5A6" w14:textId="77777777" w:rsidR="00A17911" w:rsidRPr="000242E2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українознавче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наповнення</w:t>
      </w:r>
      <w:proofErr w:type="spellEnd"/>
    </w:p>
    <w:p w14:paraId="00A0BE5F" w14:textId="77777777" w:rsidR="00A17911" w:rsidRPr="00A17911" w:rsidRDefault="003D5756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D5756">
        <w:rPr>
          <w:rFonts w:ascii="Times New Roman" w:hAnsi="Times New Roman" w:cs="Times New Roman"/>
          <w:sz w:val="28"/>
          <w:szCs w:val="28"/>
          <w:lang w:val="uk-UA"/>
        </w:rPr>
        <w:t>льбом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756">
        <w:rPr>
          <w:rFonts w:ascii="Times New Roman" w:hAnsi="Times New Roman" w:cs="Times New Roman"/>
          <w:sz w:val="28"/>
          <w:szCs w:val="28"/>
          <w:lang w:val="uk-UA"/>
        </w:rPr>
        <w:t xml:space="preserve">«Образотворче мистецтво» 2 клас  </w:t>
      </w:r>
      <w:proofErr w:type="spellStart"/>
      <w:r w:rsidR="00B82FC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B82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чесності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Н</w:t>
      </w:r>
      <w:r w:rsidR="00D11D73">
        <w:rPr>
          <w:rFonts w:ascii="Times New Roman" w:hAnsi="Times New Roman" w:cs="Times New Roman"/>
          <w:sz w:val="28"/>
          <w:szCs w:val="28"/>
        </w:rPr>
        <w:t>авчальний</w:t>
      </w:r>
      <w:proofErr w:type="spellEnd"/>
      <w:r w:rsidR="00D11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7955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1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lastRenderedPageBreak/>
        <w:t>сфери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потреб,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мот</w:t>
      </w:r>
      <w:r w:rsidR="007955CF">
        <w:rPr>
          <w:rFonts w:ascii="Times New Roman" w:hAnsi="Times New Roman" w:cs="Times New Roman"/>
          <w:sz w:val="28"/>
          <w:szCs w:val="28"/>
        </w:rPr>
        <w:t>ивів</w:t>
      </w:r>
      <w:proofErr w:type="spellEnd"/>
      <w:r w:rsid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5CF">
        <w:rPr>
          <w:rFonts w:ascii="Times New Roman" w:hAnsi="Times New Roman" w:cs="Times New Roman"/>
          <w:sz w:val="28"/>
          <w:szCs w:val="28"/>
        </w:rPr>
        <w:t>намірів</w:t>
      </w:r>
      <w:proofErr w:type="spellEnd"/>
      <w:r w:rsid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5CF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="007955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5CF">
        <w:rPr>
          <w:rFonts w:ascii="Times New Roman" w:hAnsi="Times New Roman" w:cs="Times New Roman"/>
          <w:sz w:val="28"/>
          <w:szCs w:val="28"/>
        </w:rPr>
        <w:t>прагнень</w:t>
      </w:r>
      <w:proofErr w:type="spellEnd"/>
      <w:r w:rsidR="007955CF">
        <w:rPr>
          <w:rFonts w:ascii="Times New Roman" w:hAnsi="Times New Roman" w:cs="Times New Roman"/>
          <w:sz w:val="28"/>
          <w:szCs w:val="28"/>
        </w:rPr>
        <w:t>);</w:t>
      </w:r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3E68E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9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09739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9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гуманність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працелюбність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чесність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правдивість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D64F8A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B663F5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пріоритетів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258D89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Укра</w:t>
      </w:r>
      <w:r w:rsidR="000242E2">
        <w:rPr>
          <w:rFonts w:ascii="Times New Roman" w:hAnsi="Times New Roman" w:cs="Times New Roman"/>
          <w:sz w:val="28"/>
          <w:szCs w:val="28"/>
        </w:rPr>
        <w:t>їнознавче</w:t>
      </w:r>
      <w:proofErr w:type="spellEnd"/>
      <w:r w:rsid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2E2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ауково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обґрунтовану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вихованню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краю та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пошани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діячів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вихованню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3B150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зразків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фольклору,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61D29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традиційної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побут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6B9723C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тваринного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рослинного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краю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00E17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911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виваженим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дидактично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доцільним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>.</w:t>
      </w:r>
    </w:p>
    <w:p w14:paraId="670934DC" w14:textId="77777777" w:rsid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DD813" w14:textId="77777777" w:rsidR="00A17911" w:rsidRPr="000242E2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2E2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Доцільність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коректність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методичного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апарату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видання</w:t>
      </w:r>
      <w:proofErr w:type="spellEnd"/>
    </w:p>
    <w:p w14:paraId="4A975048" w14:textId="77777777" w:rsidR="00D11D73" w:rsidRPr="000242E2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відповідно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категорії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користувачів</w:t>
      </w:r>
      <w:proofErr w:type="spellEnd"/>
    </w:p>
    <w:p w14:paraId="29EFABE8" w14:textId="77777777" w:rsidR="00D11D73" w:rsidRPr="000242E2" w:rsidRDefault="003D5756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14BEC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льбом </w:t>
      </w:r>
      <w:proofErr w:type="spellStart"/>
      <w:r w:rsidR="00014BEC" w:rsidRPr="000242E2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повсякденним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>.</w:t>
      </w:r>
    </w:p>
    <w:p w14:paraId="6AA29D46" w14:textId="77777777" w:rsidR="00D11D73" w:rsidRPr="003D5756" w:rsidRDefault="00014BEC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Відповідає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методичній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доцільністі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запропонованої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3D57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7876E5" w14:textId="77777777" w:rsidR="00D11D73" w:rsidRPr="000242E2" w:rsidRDefault="00014BEC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D11D73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D73" w:rsidRPr="000242E2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="000242E2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2E2" w:rsidRPr="000242E2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="000242E2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2E2" w:rsidRPr="000242E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0242E2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2E2" w:rsidRPr="000242E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242E2" w:rsidRPr="000242E2">
        <w:rPr>
          <w:rFonts w:ascii="Times New Roman" w:hAnsi="Times New Roman" w:cs="Times New Roman"/>
          <w:sz w:val="28"/>
          <w:szCs w:val="28"/>
        </w:rPr>
        <w:t>.</w:t>
      </w:r>
      <w:r w:rsidR="000242E2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Має різноманітні </w:t>
      </w:r>
      <w:r w:rsidR="00D11D73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0242E2">
        <w:rPr>
          <w:rFonts w:ascii="Times New Roman" w:hAnsi="Times New Roman" w:cs="Times New Roman"/>
          <w:sz w:val="28"/>
          <w:szCs w:val="28"/>
          <w:lang w:val="uk-UA"/>
        </w:rPr>
        <w:t>запитаня</w:t>
      </w:r>
      <w:proofErr w:type="spellEnd"/>
      <w:r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242E2">
        <w:rPr>
          <w:rFonts w:ascii="Times New Roman" w:hAnsi="Times New Roman" w:cs="Times New Roman"/>
          <w:sz w:val="28"/>
          <w:szCs w:val="28"/>
          <w:lang w:val="uk-UA"/>
        </w:rPr>
        <w:t>завданя</w:t>
      </w:r>
      <w:proofErr w:type="spellEnd"/>
      <w:r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D73" w:rsidRPr="000242E2">
        <w:rPr>
          <w:rFonts w:ascii="Times New Roman" w:hAnsi="Times New Roman" w:cs="Times New Roman"/>
          <w:sz w:val="28"/>
          <w:szCs w:val="28"/>
          <w:lang w:val="uk-UA"/>
        </w:rPr>
        <w:t>для набуття досвіду зас</w:t>
      </w:r>
      <w:r w:rsidR="000242E2" w:rsidRPr="000242E2">
        <w:rPr>
          <w:rFonts w:ascii="Times New Roman" w:hAnsi="Times New Roman" w:cs="Times New Roman"/>
          <w:sz w:val="28"/>
          <w:szCs w:val="28"/>
          <w:lang w:val="uk-UA"/>
        </w:rPr>
        <w:t>тосування набутих знань і умінь.</w:t>
      </w:r>
    </w:p>
    <w:p w14:paraId="577621AE" w14:textId="77777777" w:rsidR="00014BEC" w:rsidRPr="000242E2" w:rsidRDefault="00014BEC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Формує ключові компетентності,  моделює життєві ситуації, </w:t>
      </w:r>
      <w:r w:rsidR="00D11D73" w:rsidRPr="000242E2">
        <w:rPr>
          <w:rFonts w:ascii="Times New Roman" w:hAnsi="Times New Roman" w:cs="Times New Roman"/>
          <w:sz w:val="28"/>
          <w:szCs w:val="28"/>
          <w:lang w:val="uk-UA"/>
        </w:rPr>
        <w:t>містять спеціально сконструйовані с</w:t>
      </w:r>
      <w:r w:rsidR="000242E2" w:rsidRPr="000242E2">
        <w:rPr>
          <w:rFonts w:ascii="Times New Roman" w:hAnsi="Times New Roman" w:cs="Times New Roman"/>
          <w:sz w:val="28"/>
          <w:szCs w:val="28"/>
          <w:lang w:val="uk-UA"/>
        </w:rPr>
        <w:t>итуації вибору.</w:t>
      </w:r>
    </w:p>
    <w:p w14:paraId="69F6FF07" w14:textId="77777777" w:rsidR="00D11D73" w:rsidRPr="003D5756" w:rsidRDefault="003D5756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7979984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14BEC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льбом </w:t>
      </w:r>
      <w:bookmarkEnd w:id="2"/>
      <w:r w:rsidR="00014BEC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містить завдання </w:t>
      </w:r>
      <w:r w:rsidR="00D11D73" w:rsidRPr="003D5756">
        <w:rPr>
          <w:rFonts w:ascii="Times New Roman" w:hAnsi="Times New Roman" w:cs="Times New Roman"/>
          <w:sz w:val="28"/>
          <w:szCs w:val="28"/>
          <w:lang w:val="uk-UA"/>
        </w:rPr>
        <w:t>для самоан</w:t>
      </w:r>
      <w:r w:rsidR="00014BEC" w:rsidRPr="003D5756">
        <w:rPr>
          <w:rFonts w:ascii="Times New Roman" w:hAnsi="Times New Roman" w:cs="Times New Roman"/>
          <w:sz w:val="28"/>
          <w:szCs w:val="28"/>
          <w:lang w:val="uk-UA"/>
        </w:rPr>
        <w:t xml:space="preserve">алізу, самооцінки, самопізнання, </w:t>
      </w:r>
      <w:r w:rsidR="00D11D73" w:rsidRPr="003D5756">
        <w:rPr>
          <w:rFonts w:ascii="Times New Roman" w:hAnsi="Times New Roman" w:cs="Times New Roman"/>
          <w:sz w:val="28"/>
          <w:szCs w:val="28"/>
          <w:lang w:val="uk-UA"/>
        </w:rPr>
        <w:t>що створюють передумови для співпраці, активної участі здобу</w:t>
      </w:r>
      <w:r w:rsidR="000242E2" w:rsidRPr="003D5756">
        <w:rPr>
          <w:rFonts w:ascii="Times New Roman" w:hAnsi="Times New Roman" w:cs="Times New Roman"/>
          <w:sz w:val="28"/>
          <w:szCs w:val="28"/>
          <w:lang w:val="uk-UA"/>
        </w:rPr>
        <w:t>вачів освіти в процесі пізнання.</w:t>
      </w:r>
    </w:p>
    <w:p w14:paraId="43A2A22F" w14:textId="77777777" w:rsidR="000242E2" w:rsidRPr="003D5756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34BB77" w14:textId="77777777" w:rsidR="00A17911" w:rsidRP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9B"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A17911" w:rsidRPr="00184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Спрямованість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видання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ключових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08AEA0" w14:textId="77777777" w:rsidR="00A17911" w:rsidRPr="000242E2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2E2">
        <w:rPr>
          <w:rFonts w:ascii="Times New Roman" w:hAnsi="Times New Roman" w:cs="Times New Roman"/>
          <w:b/>
          <w:sz w:val="28"/>
          <w:szCs w:val="28"/>
        </w:rPr>
        <w:t xml:space="preserve">компетентностей,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визначених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Законом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proofErr w:type="spellStart"/>
      <w:r w:rsidRPr="000242E2">
        <w:rPr>
          <w:rFonts w:ascii="Times New Roman" w:hAnsi="Times New Roman" w:cs="Times New Roman"/>
          <w:b/>
          <w:sz w:val="28"/>
          <w:szCs w:val="28"/>
        </w:rPr>
        <w:t>освіту</w:t>
      </w:r>
      <w:proofErr w:type="spellEnd"/>
      <w:r w:rsidRPr="000242E2">
        <w:rPr>
          <w:rFonts w:ascii="Times New Roman" w:hAnsi="Times New Roman" w:cs="Times New Roman"/>
          <w:b/>
          <w:sz w:val="28"/>
          <w:szCs w:val="28"/>
        </w:rPr>
        <w:t>»</w:t>
      </w:r>
    </w:p>
    <w:p w14:paraId="3B202DA1" w14:textId="77777777" w:rsidR="00A17911" w:rsidRPr="000242E2" w:rsidRDefault="003A3AEC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AEC">
        <w:rPr>
          <w:rFonts w:ascii="Times New Roman" w:hAnsi="Times New Roman" w:cs="Times New Roman"/>
          <w:sz w:val="28"/>
          <w:szCs w:val="28"/>
          <w:lang w:val="uk-UA"/>
        </w:rPr>
        <w:t xml:space="preserve">Альбом </w:t>
      </w:r>
      <w:r w:rsidR="00E76017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містить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інформаційно-пізнавальний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та практико-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sz w:val="28"/>
          <w:szCs w:val="28"/>
        </w:rPr>
        <w:t>завдан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76017" w:rsidRPr="00024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орієнтовані</w:t>
      </w:r>
      <w:proofErr w:type="spellEnd"/>
      <w:r w:rsidR="00A17911" w:rsidRPr="000242E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17911" w:rsidRPr="000242E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A17911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="00A17911" w:rsidRPr="000242E2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="00A17911" w:rsidRPr="000242E2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A17911" w:rsidRPr="000242E2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A17911" w:rsidRPr="000242E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17911" w:rsidRPr="000242E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A17911" w:rsidRPr="000242E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A17911" w:rsidRPr="000242E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C835CEB" w14:textId="77777777" w:rsid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07EA2" w14:textId="77777777" w:rsidR="00A17911" w:rsidRPr="00E76017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A17911" w:rsidRPr="00E760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E76017">
        <w:rPr>
          <w:rFonts w:ascii="Times New Roman" w:hAnsi="Times New Roman" w:cs="Times New Roman"/>
          <w:b/>
          <w:sz w:val="28"/>
          <w:szCs w:val="28"/>
        </w:rPr>
        <w:t>Відповідність</w:t>
      </w:r>
      <w:proofErr w:type="spellEnd"/>
      <w:r w:rsidR="00A17911" w:rsidRPr="00E760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E76017">
        <w:rPr>
          <w:rFonts w:ascii="Times New Roman" w:hAnsi="Times New Roman" w:cs="Times New Roman"/>
          <w:b/>
          <w:sz w:val="28"/>
          <w:szCs w:val="28"/>
        </w:rPr>
        <w:t>текстів</w:t>
      </w:r>
      <w:proofErr w:type="spellEnd"/>
      <w:r w:rsidR="00A17911" w:rsidRPr="00E760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E76017">
        <w:rPr>
          <w:rFonts w:ascii="Times New Roman" w:hAnsi="Times New Roman" w:cs="Times New Roman"/>
          <w:b/>
          <w:sz w:val="28"/>
          <w:szCs w:val="28"/>
        </w:rPr>
        <w:t>навчальних</w:t>
      </w:r>
      <w:proofErr w:type="spellEnd"/>
      <w:r w:rsidR="00A17911" w:rsidRPr="00E760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E76017">
        <w:rPr>
          <w:rFonts w:ascii="Times New Roman" w:hAnsi="Times New Roman" w:cs="Times New Roman"/>
          <w:b/>
          <w:sz w:val="28"/>
          <w:szCs w:val="28"/>
        </w:rPr>
        <w:t>видань</w:t>
      </w:r>
      <w:proofErr w:type="spellEnd"/>
      <w:r w:rsidR="00A17911" w:rsidRPr="00E76017">
        <w:rPr>
          <w:rFonts w:ascii="Times New Roman" w:hAnsi="Times New Roman" w:cs="Times New Roman"/>
          <w:b/>
          <w:sz w:val="28"/>
          <w:szCs w:val="28"/>
        </w:rPr>
        <w:t xml:space="preserve"> нормам </w:t>
      </w:r>
      <w:proofErr w:type="spellStart"/>
      <w:r w:rsidR="00A17911" w:rsidRPr="00E76017">
        <w:rPr>
          <w:rFonts w:ascii="Times New Roman" w:hAnsi="Times New Roman" w:cs="Times New Roman"/>
          <w:b/>
          <w:sz w:val="28"/>
          <w:szCs w:val="28"/>
        </w:rPr>
        <w:t>літературної</w:t>
      </w:r>
      <w:proofErr w:type="spellEnd"/>
      <w:r w:rsidR="00A17911" w:rsidRPr="00E760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E76017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</w:p>
    <w:p w14:paraId="6056EFD5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="00E76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нормам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E76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911">
        <w:rPr>
          <w:rFonts w:ascii="Times New Roman" w:hAnsi="Times New Roman" w:cs="Times New Roman"/>
          <w:sz w:val="28"/>
          <w:szCs w:val="28"/>
        </w:rPr>
        <w:t xml:space="preserve">у тому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орфографічним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пунктуаційним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стилістичним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граматичним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>.</w:t>
      </w:r>
    </w:p>
    <w:p w14:paraId="023B9633" w14:textId="77777777" w:rsid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FDD182" w14:textId="77777777" w:rsidR="00A17911" w:rsidRP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2E2">
        <w:rPr>
          <w:rFonts w:ascii="Times New Roman" w:hAnsi="Times New Roman" w:cs="Times New Roman"/>
          <w:b/>
          <w:sz w:val="28"/>
          <w:szCs w:val="28"/>
        </w:rPr>
        <w:t>10</w:t>
      </w:r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Художнє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видання</w:t>
      </w:r>
      <w:proofErr w:type="spellEnd"/>
    </w:p>
    <w:p w14:paraId="1E5B3DCD" w14:textId="77777777" w:rsid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Художнє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оф</w:t>
      </w:r>
      <w:r w:rsidR="00E76017" w:rsidRPr="000242E2">
        <w:rPr>
          <w:rFonts w:ascii="Times New Roman" w:hAnsi="Times New Roman" w:cs="Times New Roman"/>
          <w:sz w:val="28"/>
          <w:szCs w:val="28"/>
        </w:rPr>
        <w:t>ормлення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санітарним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нормам і правилам «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Гігієнічні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друкованої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2007 року № 13 та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зареєстрованим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2007 року за № 77/13344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Художнє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є</w:t>
      </w:r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, </w:t>
      </w:r>
      <w:r w:rsidR="00E76017" w:rsidRPr="000242E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ідповідає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віковій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катего</w:t>
      </w:r>
      <w:r w:rsidR="00E76017" w:rsidRPr="000242E2">
        <w:rPr>
          <w:rFonts w:ascii="Times New Roman" w:hAnsi="Times New Roman" w:cs="Times New Roman"/>
          <w:sz w:val="28"/>
          <w:szCs w:val="28"/>
        </w:rPr>
        <w:t>рії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76017" w:rsidRPr="000242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017" w:rsidRPr="000242E2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2E2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0242E2">
        <w:rPr>
          <w:rFonts w:ascii="Times New Roman" w:hAnsi="Times New Roman" w:cs="Times New Roman"/>
          <w:sz w:val="28"/>
          <w:szCs w:val="28"/>
        </w:rPr>
        <w:t>.</w:t>
      </w:r>
    </w:p>
    <w:p w14:paraId="2D5E9639" w14:textId="77777777" w:rsidR="000242E2" w:rsidRP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5DDC1" w14:textId="77777777" w:rsidR="00A17911" w:rsidRPr="000242E2" w:rsidRDefault="000242E2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2E2">
        <w:rPr>
          <w:rFonts w:ascii="Times New Roman" w:hAnsi="Times New Roman" w:cs="Times New Roman"/>
          <w:b/>
          <w:sz w:val="28"/>
          <w:szCs w:val="28"/>
        </w:rPr>
        <w:t>11</w:t>
      </w:r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Відсутність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різних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видів</w:t>
      </w:r>
      <w:proofErr w:type="spellEnd"/>
      <w:r w:rsidR="00A17911" w:rsidRPr="00024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911" w:rsidRPr="000242E2">
        <w:rPr>
          <w:rFonts w:ascii="Times New Roman" w:hAnsi="Times New Roman" w:cs="Times New Roman"/>
          <w:b/>
          <w:sz w:val="28"/>
          <w:szCs w:val="28"/>
        </w:rPr>
        <w:t>дискримінації</w:t>
      </w:r>
      <w:proofErr w:type="spellEnd"/>
    </w:p>
    <w:p w14:paraId="7C08EECE" w14:textId="77777777" w:rsidR="00A17911" w:rsidRPr="00A17911" w:rsidRDefault="00E76017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альбомі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персонажі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</w:t>
      </w:r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BE4FCA" w14:textId="77777777" w:rsidR="00A17911" w:rsidRPr="00A17911" w:rsidRDefault="00A17911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911">
        <w:rPr>
          <w:rFonts w:ascii="Times New Roman" w:hAnsi="Times New Roman" w:cs="Times New Roman"/>
          <w:sz w:val="28"/>
          <w:szCs w:val="28"/>
        </w:rPr>
        <w:t>У</w:t>
      </w:r>
      <w:r w:rsidR="00E76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>
        <w:rPr>
          <w:rFonts w:ascii="Times New Roman" w:hAnsi="Times New Roman" w:cs="Times New Roman"/>
          <w:sz w:val="28"/>
          <w:szCs w:val="28"/>
        </w:rPr>
        <w:t>виданні</w:t>
      </w:r>
      <w:proofErr w:type="spellEnd"/>
      <w:r w:rsidR="00E76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>
        <w:rPr>
          <w:rFonts w:ascii="Times New Roman" w:hAnsi="Times New Roman" w:cs="Times New Roman"/>
          <w:sz w:val="28"/>
          <w:szCs w:val="28"/>
        </w:rPr>
        <w:t>використовуваться</w:t>
      </w:r>
      <w:proofErr w:type="spellEnd"/>
      <w:r w:rsidR="00E76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>
        <w:rPr>
          <w:rFonts w:ascii="Times New Roman" w:hAnsi="Times New Roman" w:cs="Times New Roman"/>
          <w:sz w:val="28"/>
          <w:szCs w:val="28"/>
        </w:rPr>
        <w:t>недискримінаційна</w:t>
      </w:r>
      <w:proofErr w:type="spellEnd"/>
      <w:r w:rsidR="00E76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01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E76017">
        <w:rPr>
          <w:rFonts w:ascii="Times New Roman" w:hAnsi="Times New Roman" w:cs="Times New Roman"/>
          <w:sz w:val="28"/>
          <w:szCs w:val="28"/>
        </w:rPr>
        <w:t>,</w:t>
      </w:r>
      <w:r w:rsidR="00E76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позбавлені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андроцентризму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сексизмів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і будь-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дискримінаційних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Pr="00A17911">
        <w:rPr>
          <w:rFonts w:ascii="Times New Roman" w:hAnsi="Times New Roman" w:cs="Times New Roman"/>
          <w:sz w:val="28"/>
          <w:szCs w:val="28"/>
        </w:rPr>
        <w:t>смислів</w:t>
      </w:r>
      <w:proofErr w:type="spellEnd"/>
      <w:r w:rsidRPr="00A179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07FB70" w14:textId="77777777" w:rsidR="00A17911" w:rsidRPr="00A17911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Видання</w:t>
      </w:r>
      <w:r w:rsidR="00E76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017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E76017">
        <w:rPr>
          <w:rFonts w:ascii="Times New Roman" w:hAnsi="Times New Roman" w:cs="Times New Roman"/>
          <w:sz w:val="28"/>
          <w:szCs w:val="28"/>
          <w:lang w:val="uk-UA"/>
        </w:rPr>
        <w:t>істить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коментаріі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ілюстрацій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>:</w:t>
      </w:r>
    </w:p>
    <w:p w14:paraId="12459F54" w14:textId="77777777" w:rsidR="00A17911" w:rsidRPr="00A17911" w:rsidRDefault="00AE2590" w:rsidP="004A3E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полікультурної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(толерантного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етнічних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, культур, </w:t>
      </w:r>
      <w:proofErr w:type="spellStart"/>
      <w:r w:rsidR="00A17911" w:rsidRPr="00AE2590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="00A17911" w:rsidRPr="00AE259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вірувань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міжнаціонального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міжконфесійного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>);</w:t>
      </w:r>
    </w:p>
    <w:p w14:paraId="13FE105E" w14:textId="77777777" w:rsidR="00A17911" w:rsidRPr="00A17911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поважати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>;</w:t>
      </w:r>
    </w:p>
    <w:p w14:paraId="14C69821" w14:textId="77777777" w:rsidR="00A17911" w:rsidRPr="00A17911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потреб та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21C6E363" w14:textId="77777777" w:rsidR="00A17911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Навчальне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спотворює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A17911" w:rsidRPr="00A17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11" w:rsidRPr="00A17911">
        <w:rPr>
          <w:rFonts w:ascii="Times New Roman" w:hAnsi="Times New Roman" w:cs="Times New Roman"/>
          <w:sz w:val="28"/>
          <w:szCs w:val="28"/>
        </w:rPr>
        <w:t>хибне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них.</w:t>
      </w:r>
    </w:p>
    <w:p w14:paraId="256C0176" w14:textId="77777777" w:rsidR="00EE5F86" w:rsidRDefault="00EE5F86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0E05AF" w14:textId="01A8024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2590">
        <w:rPr>
          <w:rFonts w:ascii="Times New Roman" w:hAnsi="Times New Roman" w:cs="Times New Roman"/>
          <w:b/>
          <w:sz w:val="28"/>
          <w:szCs w:val="28"/>
        </w:rPr>
        <w:t>Висновок</w:t>
      </w:r>
      <w:proofErr w:type="spellEnd"/>
      <w:r w:rsidRPr="00AE2590">
        <w:rPr>
          <w:rFonts w:ascii="Times New Roman" w:hAnsi="Times New Roman" w:cs="Times New Roman"/>
          <w:b/>
          <w:sz w:val="28"/>
          <w:szCs w:val="28"/>
        </w:rPr>
        <w:t>:</w:t>
      </w:r>
    </w:p>
    <w:p w14:paraId="7DB646F1" w14:textId="2DD3F0F1" w:rsidR="00714C3E" w:rsidRDefault="00EF36FB" w:rsidP="004A3E27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="00AE2590" w:rsidRPr="00AE2590">
        <w:rPr>
          <w:rFonts w:ascii="Times New Roman" w:hAnsi="Times New Roman" w:cs="Times New Roman"/>
          <w:sz w:val="28"/>
          <w:szCs w:val="28"/>
        </w:rPr>
        <w:t xml:space="preserve">, </w:t>
      </w:r>
      <w:r w:rsidR="003A3AEC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льбом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 «</w:t>
      </w:r>
      <w:r w:rsidR="003A3AEC">
        <w:rPr>
          <w:rFonts w:ascii="Times New Roman" w:hAnsi="Times New Roman" w:cs="Times New Roman"/>
          <w:sz w:val="28"/>
          <w:szCs w:val="28"/>
          <w:lang w:val="uk-UA"/>
        </w:rPr>
        <w:t>Образотворче м</w:t>
      </w:r>
      <w:r w:rsidR="00AE2590" w:rsidRPr="00AE2590">
        <w:rPr>
          <w:rFonts w:ascii="Times New Roman" w:hAnsi="Times New Roman" w:cs="Times New Roman"/>
          <w:sz w:val="28"/>
          <w:szCs w:val="28"/>
          <w:lang w:val="uk-UA"/>
        </w:rPr>
        <w:t>истецтво»</w:t>
      </w:r>
      <w:r w:rsidR="00AE2590" w:rsidRPr="00AE2590">
        <w:rPr>
          <w:rFonts w:ascii="Times New Roman" w:hAnsi="Times New Roman" w:cs="Times New Roman"/>
          <w:sz w:val="28"/>
          <w:szCs w:val="28"/>
        </w:rPr>
        <w:t xml:space="preserve"> </w:t>
      </w:r>
      <w:r w:rsidR="003A3AE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2590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="00EE5F86">
        <w:rPr>
          <w:rFonts w:ascii="Times New Roman" w:hAnsi="Times New Roman" w:cs="Times New Roman"/>
          <w:sz w:val="28"/>
          <w:szCs w:val="28"/>
          <w:lang w:val="uk-UA"/>
        </w:rPr>
        <w:t xml:space="preserve"> 2021рік,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590" w:rsidRPr="00EE5F86">
        <w:rPr>
          <w:rFonts w:ascii="Times New Roman" w:hAnsi="Times New Roman" w:cs="Times New Roman"/>
          <w:sz w:val="28"/>
          <w:szCs w:val="28"/>
          <w:lang w:val="uk-UA"/>
        </w:rPr>
        <w:t>відповідає меті і завданням мистецької освітньої галузі, враховує послідовність досягнення очікуваних результатів навчання мистецтва, визначених Державним стандартом базової середньої освіти (Постанова Кабінету Міністрів України № 898 від 30 серпня 2020 року</w:t>
      </w:r>
      <w:r w:rsidR="00714C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14C3E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714C3E">
        <w:rPr>
          <w:rFonts w:ascii="Times New Roman" w:hAnsi="Times New Roman" w:cs="Times New Roman"/>
          <w:sz w:val="28"/>
          <w:szCs w:val="28"/>
        </w:rPr>
        <w:t>цікавим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застосуванн</w:t>
      </w:r>
      <w:r w:rsidR="00714C3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14C3E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714C3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714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C3E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="00714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4C3E">
        <w:rPr>
          <w:rFonts w:ascii="Times New Roman" w:hAnsi="Times New Roman" w:cs="Times New Roman"/>
          <w:sz w:val="28"/>
          <w:szCs w:val="28"/>
        </w:rPr>
        <w:t>С</w:t>
      </w:r>
      <w:r w:rsidR="00AE2590" w:rsidRPr="00AE2590">
        <w:rPr>
          <w:rFonts w:ascii="Times New Roman" w:hAnsi="Times New Roman" w:cs="Times New Roman"/>
          <w:sz w:val="28"/>
          <w:szCs w:val="28"/>
        </w:rPr>
        <w:t>творює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 духовного 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590" w:rsidRPr="00AE2590">
        <w:rPr>
          <w:rFonts w:ascii="Times New Roman" w:hAnsi="Times New Roman" w:cs="Times New Roman"/>
          <w:sz w:val="28"/>
          <w:szCs w:val="28"/>
        </w:rPr>
        <w:t>пізнає</w:t>
      </w:r>
      <w:proofErr w:type="spellEnd"/>
      <w:r w:rsidR="00AE2590" w:rsidRPr="00AE2590">
        <w:rPr>
          <w:rFonts w:ascii="Times New Roman" w:hAnsi="Times New Roman" w:cs="Times New Roman"/>
          <w:sz w:val="28"/>
          <w:szCs w:val="28"/>
        </w:rPr>
        <w:t>.</w:t>
      </w:r>
      <w:r w:rsidR="00714C3E" w:rsidRPr="00714C3E">
        <w:t xml:space="preserve"> </w:t>
      </w:r>
    </w:p>
    <w:p w14:paraId="54CC7400" w14:textId="77777777" w:rsidR="00714C3E" w:rsidRPr="00714C3E" w:rsidRDefault="00714C3E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14C3E">
        <w:rPr>
          <w:rFonts w:ascii="Times New Roman" w:hAnsi="Times New Roman" w:cs="Times New Roman"/>
          <w:sz w:val="28"/>
          <w:szCs w:val="28"/>
        </w:rPr>
        <w:t>екомендувати</w:t>
      </w:r>
      <w:proofErr w:type="spellEnd"/>
      <w:r w:rsidRPr="00714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C3E">
        <w:rPr>
          <w:rFonts w:ascii="Times New Roman" w:hAnsi="Times New Roman" w:cs="Times New Roman"/>
          <w:sz w:val="28"/>
          <w:szCs w:val="28"/>
        </w:rPr>
        <w:t>Міністерству</w:t>
      </w:r>
      <w:proofErr w:type="spellEnd"/>
      <w:r w:rsidRPr="00714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C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14C3E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714C3E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714C3E">
        <w:rPr>
          <w:rFonts w:ascii="Times New Roman" w:hAnsi="Times New Roman" w:cs="Times New Roman"/>
          <w:sz w:val="28"/>
          <w:szCs w:val="28"/>
        </w:rPr>
        <w:t xml:space="preserve"> гриф «Рекомендовано </w:t>
      </w:r>
    </w:p>
    <w:p w14:paraId="428B05EE" w14:textId="77777777" w:rsidR="00AE2590" w:rsidRPr="00AE2590" w:rsidRDefault="00714C3E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C3E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714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C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14C3E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714C3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14C3E">
        <w:rPr>
          <w:rFonts w:ascii="Times New Roman" w:hAnsi="Times New Roman" w:cs="Times New Roman"/>
          <w:sz w:val="28"/>
          <w:szCs w:val="28"/>
        </w:rPr>
        <w:t>»</w:t>
      </w:r>
    </w:p>
    <w:p w14:paraId="6A6F64CF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B41E0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Експерт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Корнієнко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14:paraId="699AFEB2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90">
        <w:rPr>
          <w:rFonts w:ascii="Times New Roman" w:hAnsi="Times New Roman" w:cs="Times New Roman"/>
          <w:sz w:val="28"/>
          <w:szCs w:val="28"/>
        </w:rPr>
        <w:t xml:space="preserve">Посада: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9E813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спеціалізованої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І-ІІІ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№316 з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поглибленим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вивченням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мови</w:t>
      </w:r>
      <w:proofErr w:type="spellEnd"/>
    </w:p>
    <w:p w14:paraId="34B912F2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>-методист</w:t>
      </w:r>
    </w:p>
    <w:p w14:paraId="3B189313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F0C7B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E9695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90">
        <w:rPr>
          <w:rFonts w:ascii="Times New Roman" w:hAnsi="Times New Roman" w:cs="Times New Roman"/>
          <w:sz w:val="28"/>
          <w:szCs w:val="28"/>
        </w:rPr>
        <w:t xml:space="preserve"> дата ___________                                                         (</w:t>
      </w:r>
      <w:proofErr w:type="spellStart"/>
      <w:proofErr w:type="gramStart"/>
      <w:r w:rsidRPr="00AE25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2590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>)____________________</w:t>
      </w:r>
    </w:p>
    <w:p w14:paraId="0283D269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BB86D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Корнієнко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AE2590">
        <w:rPr>
          <w:rFonts w:ascii="Times New Roman" w:hAnsi="Times New Roman" w:cs="Times New Roman"/>
          <w:sz w:val="28"/>
          <w:szCs w:val="28"/>
        </w:rPr>
        <w:t>засвідчую</w:t>
      </w:r>
      <w:proofErr w:type="spellEnd"/>
      <w:r w:rsidRPr="00AE2590">
        <w:rPr>
          <w:rFonts w:ascii="Times New Roman" w:hAnsi="Times New Roman" w:cs="Times New Roman"/>
          <w:sz w:val="28"/>
          <w:szCs w:val="28"/>
        </w:rPr>
        <w:t>.</w:t>
      </w:r>
    </w:p>
    <w:p w14:paraId="264EDC82" w14:textId="77777777" w:rsidR="00AE2590" w:rsidRP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E2677" w14:textId="77777777" w:rsid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90">
        <w:rPr>
          <w:rFonts w:ascii="Times New Roman" w:hAnsi="Times New Roman" w:cs="Times New Roman"/>
          <w:sz w:val="28"/>
          <w:szCs w:val="28"/>
        </w:rPr>
        <w:t xml:space="preserve">Директор СШ №                                                        Ольга КОНДИК  </w:t>
      </w:r>
    </w:p>
    <w:p w14:paraId="2EC688C2" w14:textId="77777777" w:rsid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9590A" w14:textId="77777777" w:rsid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990F2" w14:textId="77777777" w:rsidR="00AE2590" w:rsidRDefault="00AE2590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A9C95" w14:textId="77777777" w:rsidR="00714C3E" w:rsidRDefault="00714C3E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5E5F6" w14:textId="77777777" w:rsidR="00714C3E" w:rsidRDefault="00714C3E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3BC13" w14:textId="77777777" w:rsidR="00714C3E" w:rsidRDefault="00714C3E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2F719" w14:textId="77777777" w:rsidR="00714C3E" w:rsidRDefault="00714C3E" w:rsidP="004A3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AAA72" w14:textId="77777777" w:rsidR="00AE2590" w:rsidRPr="00A17911" w:rsidRDefault="00AE2590" w:rsidP="00A179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590" w:rsidRPr="00A17911" w:rsidSect="004A3E27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4D80F" w14:textId="77777777" w:rsidR="00C15349" w:rsidRDefault="00C15349" w:rsidP="004A3E27">
      <w:pPr>
        <w:spacing w:after="0" w:line="240" w:lineRule="auto"/>
      </w:pPr>
      <w:r>
        <w:separator/>
      </w:r>
    </w:p>
  </w:endnote>
  <w:endnote w:type="continuationSeparator" w:id="0">
    <w:p w14:paraId="4EFCAF9B" w14:textId="77777777" w:rsidR="00C15349" w:rsidRDefault="00C15349" w:rsidP="004A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262476"/>
      <w:docPartObj>
        <w:docPartGallery w:val="Page Numbers (Bottom of Page)"/>
        <w:docPartUnique/>
      </w:docPartObj>
    </w:sdtPr>
    <w:sdtEndPr/>
    <w:sdtContent>
      <w:p w14:paraId="7AD87146" w14:textId="77777777" w:rsidR="004A3E27" w:rsidRDefault="004A3E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911">
          <w:rPr>
            <w:noProof/>
          </w:rPr>
          <w:t>6</w:t>
        </w:r>
        <w:r>
          <w:fldChar w:fldCharType="end"/>
        </w:r>
      </w:p>
    </w:sdtContent>
  </w:sdt>
  <w:p w14:paraId="5C7E8ADB" w14:textId="77777777" w:rsidR="004A3E27" w:rsidRDefault="004A3E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70111" w14:textId="77777777" w:rsidR="00C15349" w:rsidRDefault="00C15349" w:rsidP="004A3E27">
      <w:pPr>
        <w:spacing w:after="0" w:line="240" w:lineRule="auto"/>
      </w:pPr>
      <w:r>
        <w:separator/>
      </w:r>
    </w:p>
  </w:footnote>
  <w:footnote w:type="continuationSeparator" w:id="0">
    <w:p w14:paraId="3DA3F997" w14:textId="77777777" w:rsidR="00C15349" w:rsidRDefault="00C15349" w:rsidP="004A3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9F4"/>
    <w:multiLevelType w:val="hybridMultilevel"/>
    <w:tmpl w:val="AA0AB962"/>
    <w:lvl w:ilvl="0" w:tplc="84FE68F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E1714"/>
    <w:multiLevelType w:val="hybridMultilevel"/>
    <w:tmpl w:val="3692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13DB0"/>
    <w:multiLevelType w:val="hybridMultilevel"/>
    <w:tmpl w:val="F73A0196"/>
    <w:lvl w:ilvl="0" w:tplc="5B763E6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E1"/>
    <w:rsid w:val="00014BEC"/>
    <w:rsid w:val="000242E2"/>
    <w:rsid w:val="00083982"/>
    <w:rsid w:val="00084CE6"/>
    <w:rsid w:val="000A62AB"/>
    <w:rsid w:val="000C6A7B"/>
    <w:rsid w:val="000F617A"/>
    <w:rsid w:val="00105AAB"/>
    <w:rsid w:val="00162C58"/>
    <w:rsid w:val="00166020"/>
    <w:rsid w:val="0017648E"/>
    <w:rsid w:val="0018459B"/>
    <w:rsid w:val="001D466A"/>
    <w:rsid w:val="001D4D82"/>
    <w:rsid w:val="001E62D3"/>
    <w:rsid w:val="002778D8"/>
    <w:rsid w:val="002B171E"/>
    <w:rsid w:val="002C08E3"/>
    <w:rsid w:val="002D5E86"/>
    <w:rsid w:val="002E7A37"/>
    <w:rsid w:val="00365C4C"/>
    <w:rsid w:val="003954E0"/>
    <w:rsid w:val="003A1D3F"/>
    <w:rsid w:val="003A3AEC"/>
    <w:rsid w:val="003D5756"/>
    <w:rsid w:val="00410DDF"/>
    <w:rsid w:val="00483911"/>
    <w:rsid w:val="00494E9C"/>
    <w:rsid w:val="004A3E27"/>
    <w:rsid w:val="004C4387"/>
    <w:rsid w:val="00503E6E"/>
    <w:rsid w:val="005630AF"/>
    <w:rsid w:val="005A7B27"/>
    <w:rsid w:val="005B1B02"/>
    <w:rsid w:val="006505A9"/>
    <w:rsid w:val="00650835"/>
    <w:rsid w:val="006B0CE1"/>
    <w:rsid w:val="006C64B9"/>
    <w:rsid w:val="0071183B"/>
    <w:rsid w:val="00714C3E"/>
    <w:rsid w:val="007955CF"/>
    <w:rsid w:val="0087555B"/>
    <w:rsid w:val="008B54D8"/>
    <w:rsid w:val="008C0C90"/>
    <w:rsid w:val="00A17911"/>
    <w:rsid w:val="00A84B7D"/>
    <w:rsid w:val="00AE03FE"/>
    <w:rsid w:val="00AE2590"/>
    <w:rsid w:val="00B134C2"/>
    <w:rsid w:val="00B17B82"/>
    <w:rsid w:val="00B82FCD"/>
    <w:rsid w:val="00BE19F4"/>
    <w:rsid w:val="00BE5B20"/>
    <w:rsid w:val="00BF68FD"/>
    <w:rsid w:val="00C15349"/>
    <w:rsid w:val="00C87D75"/>
    <w:rsid w:val="00CC1940"/>
    <w:rsid w:val="00D11D73"/>
    <w:rsid w:val="00DE3E28"/>
    <w:rsid w:val="00DF357E"/>
    <w:rsid w:val="00E76017"/>
    <w:rsid w:val="00EE5F86"/>
    <w:rsid w:val="00EF36FB"/>
    <w:rsid w:val="00F01C58"/>
    <w:rsid w:val="00F13D94"/>
    <w:rsid w:val="00F21A3B"/>
    <w:rsid w:val="00F71CD0"/>
    <w:rsid w:val="00F8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9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4D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E27"/>
  </w:style>
  <w:style w:type="paragraph" w:styleId="a8">
    <w:name w:val="footer"/>
    <w:basedOn w:val="a"/>
    <w:link w:val="a9"/>
    <w:uiPriority w:val="99"/>
    <w:unhideWhenUsed/>
    <w:rsid w:val="004A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4D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E27"/>
  </w:style>
  <w:style w:type="paragraph" w:styleId="a8">
    <w:name w:val="footer"/>
    <w:basedOn w:val="a"/>
    <w:link w:val="a9"/>
    <w:uiPriority w:val="99"/>
    <w:unhideWhenUsed/>
    <w:rsid w:val="004A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2021-06-11T05:28:00Z</cp:lastPrinted>
  <dcterms:created xsi:type="dcterms:W3CDTF">2021-05-23T21:46:00Z</dcterms:created>
  <dcterms:modified xsi:type="dcterms:W3CDTF">2022-01-13T12:43:00Z</dcterms:modified>
</cp:coreProperties>
</file>